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C1" w:rsidRPr="00580771" w:rsidRDefault="007D78C1" w:rsidP="00580771">
      <w:pPr>
        <w:pStyle w:val="Nzev"/>
        <w:rPr>
          <w:rFonts w:eastAsia="Arial" w:cs="Arial"/>
        </w:rPr>
      </w:pPr>
      <w:r w:rsidRPr="00580771">
        <w:t>Instructions</w:t>
      </w:r>
      <w:r w:rsidR="00D62AB3" w:rsidRPr="00580771">
        <w:t>:</w:t>
      </w:r>
    </w:p>
    <w:p w:rsidR="007D78C1" w:rsidRPr="00715D5E" w:rsidRDefault="007D78C1" w:rsidP="00D62DD4">
      <w:pPr>
        <w:spacing w:line="240" w:lineRule="auto"/>
        <w:ind w:right="-20"/>
        <w:rPr>
          <w:rFonts w:eastAsia="Arial" w:cs="Arial"/>
          <w:i/>
        </w:rPr>
      </w:pPr>
    </w:p>
    <w:p w:rsidR="009534C3" w:rsidRPr="009534C3" w:rsidRDefault="009534C3" w:rsidP="009534C3">
      <w:pPr>
        <w:spacing w:after="160"/>
        <w:jc w:val="left"/>
        <w:rPr>
          <w:color w:val="7F7F7F"/>
        </w:rPr>
      </w:pPr>
      <w:r w:rsidRPr="009534C3">
        <w:rPr>
          <w:color w:val="7F7F7F"/>
        </w:rPr>
        <w:t>A user survey is included in the evaluation of research infrastructures (RI), part C. Evaluated RI invites 3-5 institutions where RI users work, to complete a user survey (FormC_user.docx). According to the instructions defined in above mentioned document, further administration of this survey belongs to section of Ministry of Education, Youth and Sports that is responsible for organisation of this evaluation (users of RI shall send completed form directly to specified person).</w:t>
      </w:r>
    </w:p>
    <w:p w:rsidR="009534C3" w:rsidRPr="009534C3" w:rsidRDefault="009534C3" w:rsidP="009534C3">
      <w:pPr>
        <w:spacing w:after="160"/>
        <w:jc w:val="left"/>
        <w:rPr>
          <w:color w:val="7F7F7F"/>
        </w:rPr>
      </w:pPr>
    </w:p>
    <w:p w:rsidR="009534C3" w:rsidRPr="009534C3" w:rsidRDefault="009534C3" w:rsidP="009534C3">
      <w:pPr>
        <w:spacing w:after="160"/>
        <w:jc w:val="left"/>
        <w:rPr>
          <w:color w:val="7F7F7F"/>
        </w:rPr>
      </w:pPr>
      <w:r w:rsidRPr="009534C3">
        <w:rPr>
          <w:color w:val="7F7F7F"/>
        </w:rPr>
        <w:t>Please, address workplaces that represent leading users of the RI. If RI supports also the international community, please also include representatives of foreign institutions amongst the users  surveyed. Please, include users from different sectors, disciplines and/or fields of scientific research and tertiary education or perhaps institutions using different types of services of the RI. Focus on the institutions that have distinctive volume of utilisation in relevant sectors, disciplines and/or fields of study, represent highest numbers of users or the most important users according to scientific outcomes etc. If your RI is new or under construction, address institutions where highest potential of utilisation in relevant areas is expected.</w:t>
      </w:r>
    </w:p>
    <w:p w:rsidR="009534C3" w:rsidRPr="009534C3" w:rsidRDefault="009534C3" w:rsidP="009534C3">
      <w:pPr>
        <w:spacing w:after="160"/>
        <w:jc w:val="left"/>
        <w:rPr>
          <w:color w:val="7F7F7F"/>
        </w:rPr>
      </w:pPr>
    </w:p>
    <w:p w:rsidR="009534C3" w:rsidRPr="009534C3" w:rsidRDefault="009534C3" w:rsidP="009534C3">
      <w:pPr>
        <w:spacing w:after="160"/>
        <w:jc w:val="left"/>
        <w:rPr>
          <w:color w:val="7F7F7F"/>
        </w:rPr>
      </w:pPr>
      <w:r w:rsidRPr="009534C3">
        <w:rPr>
          <w:color w:val="7F7F7F"/>
        </w:rPr>
        <w:t xml:space="preserve">Evaluation of research infrastructure form – part C comprises 2 documents. Part 1 (this document, FormC_RI.docx) is to be filled by the RI representative and part 2 (FormC_user.docx) is to be completed by the specified users (except for introductory part that should be completed by RI representative). </w:t>
      </w:r>
    </w:p>
    <w:p w:rsidR="009534C3" w:rsidRPr="009534C3" w:rsidRDefault="009534C3" w:rsidP="009534C3">
      <w:pPr>
        <w:spacing w:after="160"/>
        <w:jc w:val="left"/>
        <w:rPr>
          <w:color w:val="7F7F7F"/>
        </w:rPr>
      </w:pPr>
    </w:p>
    <w:p w:rsidR="009534C3" w:rsidRPr="009534C3" w:rsidRDefault="009534C3" w:rsidP="009534C3">
      <w:pPr>
        <w:spacing w:after="160"/>
        <w:jc w:val="left"/>
        <w:rPr>
          <w:color w:val="7F7F7F"/>
        </w:rPr>
      </w:pPr>
      <w:r w:rsidRPr="009534C3">
        <w:rPr>
          <w:color w:val="7F7F7F"/>
        </w:rPr>
        <w:t>Submit form C, part 1 and form B to the Ministry of Education, Youth and Sports. Send form C, part 2, upon completing several opening questions, to the institutions you have chosen to complete the user survey.</w:t>
      </w:r>
    </w:p>
    <w:p w:rsidR="009534C3" w:rsidRPr="009534C3" w:rsidRDefault="009534C3" w:rsidP="009534C3">
      <w:pPr>
        <w:spacing w:after="160"/>
        <w:jc w:val="left"/>
        <w:rPr>
          <w:color w:val="7F7F7F"/>
        </w:rPr>
      </w:pPr>
    </w:p>
    <w:p w:rsidR="009534C3" w:rsidRPr="009534C3" w:rsidRDefault="009534C3" w:rsidP="009534C3">
      <w:pPr>
        <w:spacing w:after="160"/>
        <w:jc w:val="left"/>
        <w:rPr>
          <w:color w:val="7F7F7F"/>
        </w:rPr>
      </w:pPr>
      <w:r w:rsidRPr="009534C3">
        <w:rPr>
          <w:color w:val="7F7F7F"/>
        </w:rPr>
        <w:t>Please ensure that Ministry of Education, Youth and Sports receives at least 3 completed user surveys before set deadline.</w:t>
      </w:r>
    </w:p>
    <w:p w:rsidR="009534C3" w:rsidRPr="009534C3" w:rsidRDefault="009534C3" w:rsidP="009534C3">
      <w:pPr>
        <w:spacing w:after="160"/>
        <w:jc w:val="left"/>
        <w:rPr>
          <w:color w:val="7F7F7F"/>
        </w:rPr>
      </w:pPr>
    </w:p>
    <w:p w:rsidR="00F370CD" w:rsidRDefault="009534C3" w:rsidP="009534C3">
      <w:pPr>
        <w:spacing w:after="160"/>
        <w:jc w:val="left"/>
        <w:rPr>
          <w:color w:val="7F7F7F"/>
        </w:rPr>
      </w:pPr>
      <w:r w:rsidRPr="009534C3">
        <w:rPr>
          <w:color w:val="7F7F7F"/>
        </w:rPr>
        <w:t>Applicants shall provide an electronic version of form C – part 1 in a .doc (Microsoft Word) as well as PDF format. Please send the documents to hana.dlouha@msmt.cz together with Form B. We kindly ask you to entitle the file according to the following template in order to facilitate the administration of the process: FormC_acronym of RI.pdf.</w:t>
      </w:r>
    </w:p>
    <w:p w:rsidR="009534C3" w:rsidRDefault="009534C3" w:rsidP="009534C3">
      <w:pPr>
        <w:spacing w:after="160"/>
        <w:jc w:val="left"/>
        <w:rPr>
          <w:color w:val="7F7F7F"/>
        </w:rPr>
      </w:pPr>
    </w:p>
    <w:p w:rsidR="009534C3" w:rsidRDefault="009534C3" w:rsidP="009534C3">
      <w:pPr>
        <w:spacing w:after="160"/>
        <w:jc w:val="left"/>
      </w:pPr>
    </w:p>
    <w:p w:rsidR="001F5158" w:rsidRPr="00AF1042" w:rsidRDefault="009534C3" w:rsidP="00411C90">
      <w:pPr>
        <w:spacing w:line="240" w:lineRule="auto"/>
        <w:jc w:val="left"/>
        <w:rPr>
          <w:rFonts w:cs="SwiftCom-Regular"/>
          <w:b/>
          <w:caps/>
          <w:sz w:val="24"/>
        </w:rPr>
      </w:pPr>
      <w:r>
        <w:rPr>
          <w:rFonts w:ascii="Calibri Light" w:hAnsi="Calibri Light"/>
          <w:b/>
          <w:color w:val="4F8D97"/>
          <w:sz w:val="32"/>
        </w:rPr>
        <w:lastRenderedPageBreak/>
        <w:t>C</w:t>
      </w:r>
      <w:r w:rsidR="001F5158" w:rsidRPr="002A3742">
        <w:rPr>
          <w:rFonts w:ascii="Calibri Light" w:hAnsi="Calibri Light"/>
          <w:b/>
          <w:color w:val="4F8D97"/>
          <w:sz w:val="32"/>
        </w:rPr>
        <w:t xml:space="preserve">1. </w:t>
      </w:r>
      <w:r w:rsidRPr="009534C3">
        <w:rPr>
          <w:rFonts w:ascii="Calibri Light" w:hAnsi="Calibri Light"/>
          <w:b/>
          <w:caps/>
          <w:color w:val="4F8D97"/>
          <w:sz w:val="32"/>
        </w:rPr>
        <w:t>List of surveyed workplaces</w:t>
      </w:r>
    </w:p>
    <w:p w:rsidR="00F93E18" w:rsidRPr="00715D5E" w:rsidRDefault="00F93E18" w:rsidP="007A6C9E">
      <w:pPr>
        <w:spacing w:line="168" w:lineRule="auto"/>
        <w:rPr>
          <w:b/>
          <w:color w:val="4F8D97"/>
          <w:sz w:val="32"/>
          <w:szCs w:val="24"/>
        </w:rPr>
      </w:pPr>
    </w:p>
    <w:p w:rsidR="001F5158" w:rsidRPr="00715D5E" w:rsidRDefault="001F5158" w:rsidP="007A6C9E">
      <w:pPr>
        <w:pStyle w:val="Odstavecseseznamem"/>
        <w:spacing w:line="120" w:lineRule="auto"/>
        <w:ind w:left="0"/>
        <w:rPr>
          <w:sz w:val="24"/>
          <w:szCs w:val="24"/>
        </w:rPr>
      </w:pPr>
    </w:p>
    <w:tbl>
      <w:tblPr>
        <w:tblW w:w="0" w:type="auto"/>
        <w:tblBorders>
          <w:insideH w:val="single" w:sz="6" w:space="0" w:color="90BDC5"/>
          <w:insideV w:val="single" w:sz="6" w:space="0" w:color="90BDC5"/>
        </w:tblBorders>
        <w:shd w:val="clear" w:color="auto" w:fill="E8F1F3"/>
        <w:tblLook w:val="04A0"/>
      </w:tblPr>
      <w:tblGrid>
        <w:gridCol w:w="1101"/>
        <w:gridCol w:w="8111"/>
      </w:tblGrid>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Code</w:t>
            </w:r>
          </w:p>
        </w:tc>
        <w:tc>
          <w:tcPr>
            <w:tcW w:w="8111" w:type="dxa"/>
            <w:shd w:val="clear" w:color="auto" w:fill="E8F1F3"/>
            <w:tcMar>
              <w:top w:w="57" w:type="dxa"/>
              <w:bottom w:w="57" w:type="dxa"/>
            </w:tcMar>
          </w:tcPr>
          <w:p w:rsidR="009534C3" w:rsidRPr="009534C3" w:rsidRDefault="009534C3" w:rsidP="00DC4461">
            <w:pPr>
              <w:rPr>
                <w:b/>
              </w:rPr>
            </w:pPr>
            <w:r w:rsidRPr="009534C3">
              <w:rPr>
                <w:b/>
              </w:rPr>
              <w:t>Name and address of surveyed institution</w:t>
            </w:r>
          </w:p>
        </w:tc>
      </w:tr>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C1.1.1</w:t>
            </w:r>
          </w:p>
        </w:tc>
        <w:tc>
          <w:tcPr>
            <w:tcW w:w="8111" w:type="dxa"/>
            <w:shd w:val="clear" w:color="auto" w:fill="E8F1F3"/>
            <w:tcMar>
              <w:top w:w="57" w:type="dxa"/>
              <w:bottom w:w="57" w:type="dxa"/>
            </w:tcMar>
          </w:tcPr>
          <w:p w:rsidR="009534C3" w:rsidRPr="009534C3" w:rsidRDefault="000E5E29" w:rsidP="00DC4461">
            <w:pPr>
              <w:rPr>
                <w:b/>
              </w:rPr>
            </w:pPr>
            <w:r>
              <w:rPr>
                <w:b/>
              </w:rPr>
              <w:fldChar w:fldCharType="begin">
                <w:ffData>
                  <w:name w:val="Text1"/>
                  <w:enabled/>
                  <w:calcOnExit w:val="0"/>
                  <w:textInput/>
                </w:ffData>
              </w:fldChar>
            </w:r>
            <w:bookmarkStart w:id="0" w:name="Text1"/>
            <w:r w:rsidR="001C788D">
              <w:rPr>
                <w:b/>
              </w:rPr>
              <w:instrText xml:space="preserve"> FORMTEXT </w:instrText>
            </w:r>
            <w:r>
              <w:rPr>
                <w:b/>
              </w:rPr>
            </w:r>
            <w:r>
              <w:rPr>
                <w:b/>
              </w:rPr>
              <w:fldChar w:fldCharType="separate"/>
            </w:r>
            <w:r w:rsidR="001C788D">
              <w:rPr>
                <w:b/>
                <w:noProof/>
              </w:rPr>
              <w:t> </w:t>
            </w:r>
            <w:r w:rsidR="001C788D">
              <w:rPr>
                <w:b/>
                <w:noProof/>
              </w:rPr>
              <w:t> </w:t>
            </w:r>
            <w:r w:rsidR="001C788D">
              <w:rPr>
                <w:b/>
                <w:noProof/>
              </w:rPr>
              <w:t> </w:t>
            </w:r>
            <w:r w:rsidR="001C788D">
              <w:rPr>
                <w:b/>
                <w:noProof/>
              </w:rPr>
              <w:t> </w:t>
            </w:r>
            <w:r w:rsidR="001C788D">
              <w:rPr>
                <w:b/>
                <w:noProof/>
              </w:rPr>
              <w:t> </w:t>
            </w:r>
            <w:r>
              <w:rPr>
                <w:b/>
              </w:rPr>
              <w:fldChar w:fldCharType="end"/>
            </w:r>
            <w:bookmarkEnd w:id="0"/>
          </w:p>
        </w:tc>
      </w:tr>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C1.1.2</w:t>
            </w:r>
          </w:p>
        </w:tc>
        <w:tc>
          <w:tcPr>
            <w:tcW w:w="8111" w:type="dxa"/>
            <w:shd w:val="clear" w:color="auto" w:fill="E8F1F3"/>
            <w:tcMar>
              <w:top w:w="57" w:type="dxa"/>
              <w:bottom w:w="57" w:type="dxa"/>
            </w:tcMar>
          </w:tcPr>
          <w:p w:rsidR="009534C3" w:rsidRPr="009534C3" w:rsidRDefault="000E5E29" w:rsidP="00DC4461">
            <w:pPr>
              <w:rPr>
                <w:b/>
              </w:rPr>
            </w:pPr>
            <w:r>
              <w:rPr>
                <w:b/>
              </w:rPr>
              <w:fldChar w:fldCharType="begin">
                <w:ffData>
                  <w:name w:val="Text1"/>
                  <w:enabled/>
                  <w:calcOnExit w:val="0"/>
                  <w:textInput/>
                </w:ffData>
              </w:fldChar>
            </w:r>
            <w:r w:rsidR="001C788D">
              <w:rPr>
                <w:b/>
              </w:rPr>
              <w:instrText xml:space="preserve"> FORMTEXT </w:instrText>
            </w:r>
            <w:r>
              <w:rPr>
                <w:b/>
              </w:rPr>
            </w:r>
            <w:r>
              <w:rPr>
                <w:b/>
              </w:rPr>
              <w:fldChar w:fldCharType="separate"/>
            </w:r>
            <w:r w:rsidR="001C788D">
              <w:rPr>
                <w:b/>
                <w:noProof/>
              </w:rPr>
              <w:t> </w:t>
            </w:r>
            <w:r w:rsidR="001C788D">
              <w:rPr>
                <w:b/>
                <w:noProof/>
              </w:rPr>
              <w:t> </w:t>
            </w:r>
            <w:r w:rsidR="001C788D">
              <w:rPr>
                <w:b/>
                <w:noProof/>
              </w:rPr>
              <w:t> </w:t>
            </w:r>
            <w:r w:rsidR="001C788D">
              <w:rPr>
                <w:b/>
                <w:noProof/>
              </w:rPr>
              <w:t> </w:t>
            </w:r>
            <w:r w:rsidR="001C788D">
              <w:rPr>
                <w:b/>
                <w:noProof/>
              </w:rPr>
              <w:t> </w:t>
            </w:r>
            <w:r>
              <w:rPr>
                <w:b/>
              </w:rPr>
              <w:fldChar w:fldCharType="end"/>
            </w:r>
          </w:p>
        </w:tc>
      </w:tr>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C1.1.3</w:t>
            </w:r>
          </w:p>
        </w:tc>
        <w:tc>
          <w:tcPr>
            <w:tcW w:w="8111" w:type="dxa"/>
            <w:shd w:val="clear" w:color="auto" w:fill="E8F1F3"/>
            <w:tcMar>
              <w:top w:w="57" w:type="dxa"/>
              <w:bottom w:w="57" w:type="dxa"/>
            </w:tcMar>
          </w:tcPr>
          <w:p w:rsidR="009534C3" w:rsidRPr="009534C3" w:rsidRDefault="000E5E29" w:rsidP="00DC4461">
            <w:pPr>
              <w:rPr>
                <w:b/>
              </w:rPr>
            </w:pPr>
            <w:r>
              <w:rPr>
                <w:b/>
              </w:rPr>
              <w:fldChar w:fldCharType="begin">
                <w:ffData>
                  <w:name w:val="Text1"/>
                  <w:enabled/>
                  <w:calcOnExit w:val="0"/>
                  <w:textInput/>
                </w:ffData>
              </w:fldChar>
            </w:r>
            <w:r w:rsidR="001C788D">
              <w:rPr>
                <w:b/>
              </w:rPr>
              <w:instrText xml:space="preserve"> FORMTEXT </w:instrText>
            </w:r>
            <w:r>
              <w:rPr>
                <w:b/>
              </w:rPr>
            </w:r>
            <w:r>
              <w:rPr>
                <w:b/>
              </w:rPr>
              <w:fldChar w:fldCharType="separate"/>
            </w:r>
            <w:r w:rsidR="001C788D">
              <w:rPr>
                <w:b/>
                <w:noProof/>
              </w:rPr>
              <w:t> </w:t>
            </w:r>
            <w:r w:rsidR="001C788D">
              <w:rPr>
                <w:b/>
                <w:noProof/>
              </w:rPr>
              <w:t> </w:t>
            </w:r>
            <w:r w:rsidR="001C788D">
              <w:rPr>
                <w:b/>
                <w:noProof/>
              </w:rPr>
              <w:t> </w:t>
            </w:r>
            <w:r w:rsidR="001C788D">
              <w:rPr>
                <w:b/>
                <w:noProof/>
              </w:rPr>
              <w:t> </w:t>
            </w:r>
            <w:r w:rsidR="001C788D">
              <w:rPr>
                <w:b/>
                <w:noProof/>
              </w:rPr>
              <w:t> </w:t>
            </w:r>
            <w:r>
              <w:rPr>
                <w:b/>
              </w:rPr>
              <w:fldChar w:fldCharType="end"/>
            </w:r>
          </w:p>
        </w:tc>
      </w:tr>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C1.1.4</w:t>
            </w:r>
          </w:p>
        </w:tc>
        <w:tc>
          <w:tcPr>
            <w:tcW w:w="8111" w:type="dxa"/>
            <w:shd w:val="clear" w:color="auto" w:fill="E8F1F3"/>
            <w:tcMar>
              <w:top w:w="57" w:type="dxa"/>
              <w:bottom w:w="57" w:type="dxa"/>
            </w:tcMar>
          </w:tcPr>
          <w:p w:rsidR="009534C3" w:rsidRPr="009534C3" w:rsidRDefault="000E5E29" w:rsidP="00DC4461">
            <w:pPr>
              <w:rPr>
                <w:b/>
              </w:rPr>
            </w:pPr>
            <w:r>
              <w:rPr>
                <w:b/>
              </w:rPr>
              <w:fldChar w:fldCharType="begin">
                <w:ffData>
                  <w:name w:val="Text1"/>
                  <w:enabled/>
                  <w:calcOnExit w:val="0"/>
                  <w:textInput/>
                </w:ffData>
              </w:fldChar>
            </w:r>
            <w:r w:rsidR="001C788D">
              <w:rPr>
                <w:b/>
              </w:rPr>
              <w:instrText xml:space="preserve"> FORMTEXT </w:instrText>
            </w:r>
            <w:r>
              <w:rPr>
                <w:b/>
              </w:rPr>
            </w:r>
            <w:r>
              <w:rPr>
                <w:b/>
              </w:rPr>
              <w:fldChar w:fldCharType="separate"/>
            </w:r>
            <w:r w:rsidR="001C788D">
              <w:rPr>
                <w:b/>
                <w:noProof/>
              </w:rPr>
              <w:t> </w:t>
            </w:r>
            <w:r w:rsidR="001C788D">
              <w:rPr>
                <w:b/>
                <w:noProof/>
              </w:rPr>
              <w:t> </w:t>
            </w:r>
            <w:r w:rsidR="001C788D">
              <w:rPr>
                <w:b/>
                <w:noProof/>
              </w:rPr>
              <w:t> </w:t>
            </w:r>
            <w:r w:rsidR="001C788D">
              <w:rPr>
                <w:b/>
                <w:noProof/>
              </w:rPr>
              <w:t> </w:t>
            </w:r>
            <w:r w:rsidR="001C788D">
              <w:rPr>
                <w:b/>
                <w:noProof/>
              </w:rPr>
              <w:t> </w:t>
            </w:r>
            <w:r>
              <w:rPr>
                <w:b/>
              </w:rPr>
              <w:fldChar w:fldCharType="end"/>
            </w:r>
          </w:p>
        </w:tc>
      </w:tr>
      <w:tr w:rsidR="009534C3" w:rsidRPr="00DB3902" w:rsidTr="009534C3">
        <w:tc>
          <w:tcPr>
            <w:tcW w:w="1101" w:type="dxa"/>
            <w:shd w:val="clear" w:color="auto" w:fill="E8F1F3"/>
            <w:tcMar>
              <w:top w:w="57" w:type="dxa"/>
              <w:bottom w:w="57" w:type="dxa"/>
            </w:tcMar>
          </w:tcPr>
          <w:p w:rsidR="009534C3" w:rsidRPr="009534C3" w:rsidRDefault="009534C3" w:rsidP="00DC4461">
            <w:pPr>
              <w:rPr>
                <w:b/>
              </w:rPr>
            </w:pPr>
            <w:r w:rsidRPr="009534C3">
              <w:rPr>
                <w:b/>
              </w:rPr>
              <w:t>C1.1.5</w:t>
            </w:r>
          </w:p>
        </w:tc>
        <w:tc>
          <w:tcPr>
            <w:tcW w:w="8111" w:type="dxa"/>
            <w:shd w:val="clear" w:color="auto" w:fill="E8F1F3"/>
            <w:tcMar>
              <w:top w:w="57" w:type="dxa"/>
              <w:bottom w:w="57" w:type="dxa"/>
            </w:tcMar>
          </w:tcPr>
          <w:p w:rsidR="009534C3" w:rsidRPr="009534C3" w:rsidRDefault="000E5E29" w:rsidP="00DC4461">
            <w:pPr>
              <w:rPr>
                <w:b/>
              </w:rPr>
            </w:pPr>
            <w:r>
              <w:rPr>
                <w:b/>
              </w:rPr>
              <w:fldChar w:fldCharType="begin">
                <w:ffData>
                  <w:name w:val="Text1"/>
                  <w:enabled/>
                  <w:calcOnExit w:val="0"/>
                  <w:textInput/>
                </w:ffData>
              </w:fldChar>
            </w:r>
            <w:r w:rsidR="001C788D">
              <w:rPr>
                <w:b/>
              </w:rPr>
              <w:instrText xml:space="preserve"> FORMTEXT </w:instrText>
            </w:r>
            <w:r>
              <w:rPr>
                <w:b/>
              </w:rPr>
            </w:r>
            <w:r>
              <w:rPr>
                <w:b/>
              </w:rPr>
              <w:fldChar w:fldCharType="separate"/>
            </w:r>
            <w:r w:rsidR="001C788D">
              <w:rPr>
                <w:b/>
                <w:noProof/>
              </w:rPr>
              <w:t> </w:t>
            </w:r>
            <w:r w:rsidR="001C788D">
              <w:rPr>
                <w:b/>
                <w:noProof/>
              </w:rPr>
              <w:t> </w:t>
            </w:r>
            <w:r w:rsidR="001C788D">
              <w:rPr>
                <w:b/>
                <w:noProof/>
              </w:rPr>
              <w:t> </w:t>
            </w:r>
            <w:r w:rsidR="001C788D">
              <w:rPr>
                <w:b/>
                <w:noProof/>
              </w:rPr>
              <w:t> </w:t>
            </w:r>
            <w:r w:rsidR="001C788D">
              <w:rPr>
                <w:b/>
                <w:noProof/>
              </w:rPr>
              <w:t> </w:t>
            </w:r>
            <w:r>
              <w:rPr>
                <w:b/>
              </w:rPr>
              <w:fldChar w:fldCharType="end"/>
            </w:r>
          </w:p>
        </w:tc>
      </w:tr>
    </w:tbl>
    <w:p w:rsidR="009534C3" w:rsidRPr="00DB3902" w:rsidRDefault="009534C3" w:rsidP="009534C3">
      <w:pPr>
        <w:rPr>
          <w:b/>
        </w:rPr>
      </w:pPr>
    </w:p>
    <w:p w:rsidR="009534C3" w:rsidRPr="00670BDB" w:rsidRDefault="009534C3" w:rsidP="009534C3">
      <w:pPr>
        <w:rPr>
          <w:b/>
        </w:rPr>
      </w:pPr>
    </w:p>
    <w:p w:rsidR="004726D9" w:rsidRPr="00715D5E" w:rsidRDefault="004726D9" w:rsidP="00D62DD4">
      <w:pPr>
        <w:pStyle w:val="Odstavecseseznamem"/>
        <w:spacing w:line="240" w:lineRule="auto"/>
        <w:ind w:left="0"/>
        <w:rPr>
          <w:sz w:val="24"/>
          <w:szCs w:val="24"/>
        </w:rPr>
      </w:pPr>
    </w:p>
    <w:tbl>
      <w:tblPr>
        <w:tblW w:w="0" w:type="auto"/>
        <w:shd w:val="clear" w:color="auto" w:fill="FEF5DE"/>
        <w:tblLook w:val="04A0"/>
      </w:tblPr>
      <w:tblGrid>
        <w:gridCol w:w="9559"/>
      </w:tblGrid>
      <w:tr w:rsidR="002B7C04" w:rsidRPr="009E46C5" w:rsidTr="007A6C9E">
        <w:trPr>
          <w:trHeight w:val="858"/>
        </w:trPr>
        <w:tc>
          <w:tcPr>
            <w:tcW w:w="9559" w:type="dxa"/>
            <w:shd w:val="clear" w:color="auto" w:fill="FEF5DE"/>
            <w:tcMar>
              <w:top w:w="57" w:type="dxa"/>
              <w:bottom w:w="57" w:type="dxa"/>
            </w:tcMar>
          </w:tcPr>
          <w:p w:rsidR="002B7C04" w:rsidRPr="009E46C5" w:rsidRDefault="009534C3" w:rsidP="009E46C5">
            <w:pPr>
              <w:tabs>
                <w:tab w:val="left" w:pos="4102"/>
              </w:tabs>
              <w:autoSpaceDE w:val="0"/>
              <w:autoSpaceDN w:val="0"/>
              <w:adjustRightInd w:val="0"/>
              <w:spacing w:line="240" w:lineRule="auto"/>
              <w:rPr>
                <w:rFonts w:cs="SwiftCom-Regular"/>
                <w:b/>
                <w:sz w:val="24"/>
              </w:rPr>
            </w:pPr>
            <w:r>
              <w:rPr>
                <w:b/>
                <w:color w:val="4F8D97"/>
                <w:sz w:val="24"/>
              </w:rPr>
              <w:t>C</w:t>
            </w:r>
            <w:r w:rsidR="002B7C04" w:rsidRPr="009E46C5">
              <w:rPr>
                <w:b/>
                <w:color w:val="4F8D97"/>
                <w:sz w:val="24"/>
              </w:rPr>
              <w:t>1.</w:t>
            </w:r>
            <w:r>
              <w:rPr>
                <w:b/>
                <w:color w:val="4F8D97"/>
                <w:sz w:val="24"/>
              </w:rPr>
              <w:t xml:space="preserve">2 </w:t>
            </w:r>
            <w:r w:rsidR="002B7C04" w:rsidRPr="009E46C5">
              <w:rPr>
                <w:b/>
                <w:sz w:val="24"/>
              </w:rPr>
              <w:t xml:space="preserve"> </w:t>
            </w:r>
            <w:r w:rsidRPr="009534C3">
              <w:rPr>
                <w:b/>
                <w:sz w:val="24"/>
                <w:szCs w:val="24"/>
              </w:rPr>
              <w:t>Reasoning for the choice of institutions</w:t>
            </w:r>
          </w:p>
          <w:p w:rsidR="009534C3" w:rsidRPr="00670BDB" w:rsidRDefault="009534C3" w:rsidP="009534C3">
            <w:pPr>
              <w:pStyle w:val="Odstavecseseznamem"/>
              <w:numPr>
                <w:ilvl w:val="0"/>
                <w:numId w:val="36"/>
              </w:numPr>
              <w:spacing w:line="276" w:lineRule="auto"/>
            </w:pPr>
            <w:r w:rsidRPr="00670BDB">
              <w:t xml:space="preserve">Indicate the reasons leading to </w:t>
            </w:r>
            <w:r>
              <w:t>choos</w:t>
            </w:r>
            <w:r w:rsidRPr="00670BDB">
              <w:t xml:space="preserve">ing these institutions. Focus on the requirements stated in </w:t>
            </w:r>
            <w:r>
              <w:t xml:space="preserve">the </w:t>
            </w:r>
            <w:r w:rsidRPr="00670BDB">
              <w:t>instructions above.</w:t>
            </w:r>
          </w:p>
          <w:p w:rsidR="002B7C04" w:rsidRPr="009E46C5" w:rsidRDefault="009534C3" w:rsidP="009534C3">
            <w:pPr>
              <w:pStyle w:val="Odstavecseseznamem"/>
              <w:autoSpaceDE w:val="0"/>
              <w:autoSpaceDN w:val="0"/>
              <w:adjustRightInd w:val="0"/>
              <w:spacing w:line="240" w:lineRule="auto"/>
              <w:rPr>
                <w:i/>
              </w:rPr>
            </w:pPr>
            <w:r w:rsidRPr="009534C3">
              <w:rPr>
                <w:i/>
              </w:rPr>
              <w:t>(max. 1 page.)</w:t>
            </w:r>
          </w:p>
        </w:tc>
      </w:tr>
    </w:tbl>
    <w:p w:rsidR="001C788D" w:rsidRDefault="001C788D" w:rsidP="00DB1797">
      <w:pPr>
        <w:rPr>
          <w:color w:val="1F497D"/>
        </w:rPr>
      </w:pPr>
      <w:bookmarkStart w:id="1" w:name="Text2"/>
    </w:p>
    <w:p w:rsidR="0089442F" w:rsidRPr="001C788D" w:rsidRDefault="000E5E29" w:rsidP="00DB1797">
      <w:pPr>
        <w:rPr>
          <w:color w:val="1F497D"/>
        </w:rPr>
      </w:pPr>
      <w:r w:rsidRPr="001C788D">
        <w:rPr>
          <w:color w:val="1F497D"/>
        </w:rPr>
        <w:fldChar w:fldCharType="begin">
          <w:ffData>
            <w:name w:val="Text2"/>
            <w:enabled/>
            <w:calcOnExit w:val="0"/>
            <w:textInput>
              <w:default w:val="(fill in the text here)"/>
            </w:textInput>
          </w:ffData>
        </w:fldChar>
      </w:r>
      <w:r w:rsidR="001C788D" w:rsidRPr="001C788D">
        <w:rPr>
          <w:color w:val="1F497D"/>
        </w:rPr>
        <w:instrText xml:space="preserve"> FORMTEXT </w:instrText>
      </w:r>
      <w:r w:rsidRPr="001C788D">
        <w:rPr>
          <w:color w:val="1F497D"/>
        </w:rPr>
      </w:r>
      <w:r w:rsidRPr="001C788D">
        <w:rPr>
          <w:color w:val="1F497D"/>
        </w:rPr>
        <w:fldChar w:fldCharType="separate"/>
      </w:r>
      <w:r w:rsidR="001C788D" w:rsidRPr="001C788D">
        <w:rPr>
          <w:noProof/>
          <w:color w:val="1F497D"/>
        </w:rPr>
        <w:t>(fill in the text here)</w:t>
      </w:r>
      <w:r w:rsidRPr="001C788D">
        <w:rPr>
          <w:color w:val="1F497D"/>
        </w:rPr>
        <w:fldChar w:fldCharType="end"/>
      </w:r>
      <w:bookmarkEnd w:id="1"/>
    </w:p>
    <w:p w:rsidR="0089442F" w:rsidRPr="00715D5E" w:rsidRDefault="0089442F" w:rsidP="00D62DD4">
      <w:pPr>
        <w:autoSpaceDE w:val="0"/>
        <w:autoSpaceDN w:val="0"/>
        <w:adjustRightInd w:val="0"/>
        <w:spacing w:line="240" w:lineRule="auto"/>
        <w:rPr>
          <w:rFonts w:cs="SwiftCom-Regular"/>
          <w:b/>
          <w:color w:val="4F8D97"/>
          <w:sz w:val="24"/>
          <w:szCs w:val="24"/>
        </w:rPr>
      </w:pPr>
    </w:p>
    <w:sectPr w:rsidR="0089442F" w:rsidRPr="00715D5E" w:rsidSect="009534C3">
      <w:headerReference w:type="default" r:id="rId8"/>
      <w:footerReference w:type="default" r:id="rId9"/>
      <w:pgSz w:w="12240" w:h="15840" w:code="1"/>
      <w:pgMar w:top="2126" w:right="1418" w:bottom="1134" w:left="1418" w:header="284" w:footer="1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F4A" w:rsidRDefault="00AC3F4A" w:rsidP="00B11AF1">
      <w:pPr>
        <w:spacing w:line="240" w:lineRule="auto"/>
      </w:pPr>
      <w:r>
        <w:separator/>
      </w:r>
    </w:p>
  </w:endnote>
  <w:endnote w:type="continuationSeparator" w:id="0">
    <w:p w:rsidR="00AC3F4A" w:rsidRDefault="00AC3F4A" w:rsidP="00B11A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61002A87" w:usb1="80000000" w:usb2="00000008" w:usb3="00000000" w:csb0="000101FF" w:csb1="00000000"/>
  </w:font>
  <w:font w:name="Calibri Light">
    <w:altName w:val="Segoe UI"/>
    <w:charset w:val="EE"/>
    <w:family w:val="swiss"/>
    <w:pitch w:val="variable"/>
    <w:sig w:usb0="00000001" w:usb1="4000207B" w:usb2="00000000" w:usb3="00000000" w:csb0="0000019F" w:csb1="00000000"/>
  </w:font>
  <w:font w:name="SwiftCom-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C7" w:rsidRPr="000244A9" w:rsidRDefault="000E5E29">
    <w:pPr>
      <w:pStyle w:val="Zpat"/>
      <w:jc w:val="center"/>
      <w:rPr>
        <w:color w:val="7F7F7F"/>
        <w:w w:val="90"/>
      </w:rPr>
    </w:pPr>
    <w:r w:rsidRPr="000E5E29">
      <w:rPr>
        <w:noProof/>
        <w:color w:val="7F7F7F"/>
        <w:w w:val="90"/>
        <w:lang w:val="cs-CZ" w:eastAsia="cs-CZ" w:bidi="ar-SA"/>
      </w:rPr>
      <w:pict>
        <v:oval id="_x0000_s16385" style="position:absolute;left:0;text-align:left;margin-left:226.9pt;margin-top:-1.15pt;width:16.05pt;height:16.05pt;z-index:-251659264" fillcolor="#f3deb3" stroked="f" strokecolor="#f3deb3"/>
      </w:pict>
    </w:r>
    <w:r w:rsidRPr="000244A9">
      <w:rPr>
        <w:color w:val="7F7F7F"/>
        <w:w w:val="90"/>
      </w:rPr>
      <w:fldChar w:fldCharType="begin"/>
    </w:r>
    <w:r w:rsidR="0090183A" w:rsidRPr="000244A9">
      <w:rPr>
        <w:color w:val="7F7F7F"/>
        <w:w w:val="90"/>
      </w:rPr>
      <w:instrText xml:space="preserve"> PAGE   \* MERGEFORMAT </w:instrText>
    </w:r>
    <w:r w:rsidRPr="000244A9">
      <w:rPr>
        <w:color w:val="7F7F7F"/>
        <w:w w:val="90"/>
      </w:rPr>
      <w:fldChar w:fldCharType="separate"/>
    </w:r>
    <w:r w:rsidR="00C22028">
      <w:rPr>
        <w:noProof/>
        <w:color w:val="7F7F7F"/>
        <w:w w:val="90"/>
      </w:rPr>
      <w:t>2</w:t>
    </w:r>
    <w:r w:rsidRPr="000244A9">
      <w:rPr>
        <w:noProof/>
        <w:color w:val="7F7F7F"/>
        <w:w w:val="90"/>
      </w:rPr>
      <w:fldChar w:fldCharType="end"/>
    </w:r>
  </w:p>
  <w:p w:rsidR="006716C7" w:rsidRDefault="006716C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F4A" w:rsidRDefault="00AC3F4A" w:rsidP="00B11AF1">
      <w:pPr>
        <w:spacing w:line="240" w:lineRule="auto"/>
      </w:pPr>
      <w:r>
        <w:separator/>
      </w:r>
    </w:p>
  </w:footnote>
  <w:footnote w:type="continuationSeparator" w:id="0">
    <w:p w:rsidR="00AC3F4A" w:rsidRDefault="00AC3F4A" w:rsidP="00B11AF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C7" w:rsidRDefault="00DB1B26" w:rsidP="00B11AF1">
    <w:pPr>
      <w:pStyle w:val="Zhlav"/>
      <w:jc w:val="center"/>
    </w:pPr>
    <w:r>
      <w:rPr>
        <w:noProof/>
        <w:lang w:val="cs-CZ" w:eastAsia="cs-CZ" w:bidi="ar-SA"/>
      </w:rPr>
      <w:drawing>
        <wp:anchor distT="0" distB="71755" distL="114300" distR="114300" simplePos="0" relativeHeight="251656192" behindDoc="0" locked="0" layoutInCell="1" allowOverlap="1">
          <wp:simplePos x="0" y="0"/>
          <wp:positionH relativeFrom="column">
            <wp:posOffset>2380615</wp:posOffset>
          </wp:positionH>
          <wp:positionV relativeFrom="paragraph">
            <wp:posOffset>4445</wp:posOffset>
          </wp:positionV>
          <wp:extent cx="1203325" cy="598170"/>
          <wp:effectExtent l="19050" t="0" r="0" b="0"/>
          <wp:wrapTopAndBottom/>
          <wp:docPr id="7" name="Obrázek 1" descr="MSMT_logotyp_text_RGB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SMT_logotyp_text_RGB_eng.jpg"/>
                  <pic:cNvPicPr>
                    <a:picLocks noChangeAspect="1" noChangeArrowheads="1"/>
                  </pic:cNvPicPr>
                </pic:nvPicPr>
                <pic:blipFill>
                  <a:blip r:embed="rId1"/>
                  <a:srcRect/>
                  <a:stretch>
                    <a:fillRect/>
                  </a:stretch>
                </pic:blipFill>
                <pic:spPr bwMode="auto">
                  <a:xfrm>
                    <a:off x="0" y="0"/>
                    <a:ext cx="1203325" cy="598170"/>
                  </a:xfrm>
                  <a:prstGeom prst="rect">
                    <a:avLst/>
                  </a:prstGeom>
                  <a:noFill/>
                  <a:ln w="9525">
                    <a:noFill/>
                    <a:miter lim="800000"/>
                    <a:headEnd/>
                    <a:tailEnd/>
                  </a:ln>
                </pic:spPr>
              </pic:pic>
            </a:graphicData>
          </a:graphic>
        </wp:anchor>
      </w:drawing>
    </w:r>
  </w:p>
  <w:p w:rsidR="00113585" w:rsidRDefault="00113585" w:rsidP="00B11AF1">
    <w:pPr>
      <w:pStyle w:val="Zhlav"/>
      <w:jc w:val="center"/>
      <w:rPr>
        <w:b/>
        <w:color w:val="579BA7"/>
      </w:rPr>
    </w:pPr>
  </w:p>
  <w:p w:rsidR="00113585" w:rsidRDefault="00113585" w:rsidP="00B11AF1">
    <w:pPr>
      <w:pStyle w:val="Zhlav"/>
      <w:jc w:val="center"/>
      <w:rPr>
        <w:b/>
        <w:color w:val="579BA7"/>
      </w:rPr>
    </w:pPr>
  </w:p>
  <w:p w:rsidR="00113585" w:rsidRDefault="00113585" w:rsidP="00B11AF1">
    <w:pPr>
      <w:pStyle w:val="Zhlav"/>
      <w:jc w:val="center"/>
      <w:rPr>
        <w:b/>
        <w:color w:val="579BA7"/>
      </w:rPr>
    </w:pPr>
  </w:p>
  <w:p w:rsidR="009534C3" w:rsidRDefault="000E5E29" w:rsidP="009534C3">
    <w:pPr>
      <w:pStyle w:val="Zhlav"/>
      <w:jc w:val="center"/>
      <w:rPr>
        <w:b/>
        <w:noProof/>
        <w:color w:val="BCD7DC"/>
        <w:lang w:val="cs-CZ" w:eastAsia="cs-CZ" w:bidi="ar-SA"/>
      </w:rPr>
    </w:pPr>
    <w:r>
      <w:rPr>
        <w:b/>
        <w:noProof/>
        <w:color w:val="BCD7DC"/>
        <w:lang w:val="cs-CZ" w:eastAsia="cs-CZ" w:bidi="ar-SA"/>
      </w:rPr>
      <w:pict>
        <v:shapetype id="_x0000_t32" coordsize="21600,21600" o:spt="32" o:oned="t" path="m,l21600,21600e" filled="f">
          <v:path arrowok="t" fillok="f" o:connecttype="none"/>
          <o:lock v:ext="edit" shapetype="t"/>
        </v:shapetype>
        <v:shape id="_x0000_s16390" type="#_x0000_t32" style="position:absolute;left:0;text-align:left;margin-left:357.5pt;margin-top:7.35pt;width:117.45pt;height:.05pt;flip:x;z-index:251659264" o:connectortype="straight" strokecolor="#e8f1f3" strokeweight="2pt"/>
      </w:pict>
    </w:r>
    <w:r>
      <w:rPr>
        <w:b/>
        <w:noProof/>
        <w:color w:val="BCD7DC"/>
        <w:lang w:val="cs-CZ" w:eastAsia="cs-CZ" w:bidi="ar-SA"/>
      </w:rPr>
      <w:pict>
        <v:shape id="_x0000_s16389" type="#_x0000_t32" style="position:absolute;left:0;text-align:left;margin-left:-7.15pt;margin-top:7.35pt;width:117.45pt;height:.05pt;flip:x;z-index:251658240" o:connectortype="straight" strokecolor="#e8f1f3" strokeweight="2pt"/>
      </w:pict>
    </w:r>
    <w:r w:rsidR="009534C3" w:rsidRPr="009534C3">
      <w:rPr>
        <w:b/>
        <w:noProof/>
        <w:color w:val="BCD7DC"/>
        <w:lang w:val="cs-CZ" w:eastAsia="cs-CZ" w:bidi="ar-SA"/>
      </w:rPr>
      <w:t>Evaluation of research infrastructure form – part C</w:t>
    </w:r>
  </w:p>
  <w:p w:rsidR="006716C7" w:rsidRPr="009534C3" w:rsidRDefault="009534C3" w:rsidP="009534C3">
    <w:pPr>
      <w:pStyle w:val="Zhlav"/>
      <w:jc w:val="center"/>
      <w:rPr>
        <w:b/>
        <w:noProof/>
        <w:color w:val="BCD7DC"/>
        <w:lang w:val="cs-CZ" w:eastAsia="cs-CZ" w:bidi="ar-SA"/>
      </w:rPr>
    </w:pPr>
    <w:r w:rsidRPr="009534C3">
      <w:rPr>
        <w:b/>
        <w:noProof/>
        <w:color w:val="BCD7DC"/>
        <w:lang w:val="cs-CZ" w:eastAsia="cs-CZ" w:bidi="ar-SA"/>
      </w:rPr>
      <w:t>User survey – part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DF0"/>
    <w:multiLevelType w:val="hybridMultilevel"/>
    <w:tmpl w:val="2C925E6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61E2D"/>
    <w:multiLevelType w:val="hybridMultilevel"/>
    <w:tmpl w:val="FFA866C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6C79F6"/>
    <w:multiLevelType w:val="hybridMultilevel"/>
    <w:tmpl w:val="4A54C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F100B7"/>
    <w:multiLevelType w:val="hybridMultilevel"/>
    <w:tmpl w:val="9F923F0E"/>
    <w:lvl w:ilvl="0" w:tplc="4698AC5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882458"/>
    <w:multiLevelType w:val="hybridMultilevel"/>
    <w:tmpl w:val="C7547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BF6FE6"/>
    <w:multiLevelType w:val="hybridMultilevel"/>
    <w:tmpl w:val="4DEA7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D03DEF"/>
    <w:multiLevelType w:val="multilevel"/>
    <w:tmpl w:val="9C5867F8"/>
    <w:lvl w:ilvl="0">
      <w:start w:val="1"/>
      <w:numFmt w:val="decimal"/>
      <w:lvlText w:val="%1."/>
      <w:lvlJc w:val="left"/>
      <w:pPr>
        <w:ind w:left="482" w:hanging="360"/>
      </w:pPr>
      <w:rPr>
        <w:rFonts w:hint="default"/>
        <w:b/>
      </w:rPr>
    </w:lvl>
    <w:lvl w:ilvl="1">
      <w:start w:val="1"/>
      <w:numFmt w:val="decimal"/>
      <w:isLgl/>
      <w:lvlText w:val="%1.%2"/>
      <w:lvlJc w:val="left"/>
      <w:pPr>
        <w:ind w:left="482" w:hanging="360"/>
      </w:pPr>
      <w:rPr>
        <w:rFonts w:hint="default"/>
        <w:u w:val="none"/>
      </w:rPr>
    </w:lvl>
    <w:lvl w:ilvl="2">
      <w:start w:val="1"/>
      <w:numFmt w:val="decimal"/>
      <w:isLgl/>
      <w:lvlText w:val="%1.%2.%3"/>
      <w:lvlJc w:val="left"/>
      <w:pPr>
        <w:ind w:left="842" w:hanging="720"/>
      </w:pPr>
      <w:rPr>
        <w:rFonts w:hint="default"/>
        <w:u w:val="none"/>
      </w:rPr>
    </w:lvl>
    <w:lvl w:ilvl="3">
      <w:start w:val="1"/>
      <w:numFmt w:val="decimal"/>
      <w:isLgl/>
      <w:lvlText w:val="%1.%2.%3.%4"/>
      <w:lvlJc w:val="left"/>
      <w:pPr>
        <w:ind w:left="842" w:hanging="720"/>
      </w:pPr>
      <w:rPr>
        <w:rFonts w:hint="default"/>
        <w:u w:val="none"/>
      </w:rPr>
    </w:lvl>
    <w:lvl w:ilvl="4">
      <w:start w:val="1"/>
      <w:numFmt w:val="decimal"/>
      <w:isLgl/>
      <w:lvlText w:val="%1.%2.%3.%4.%5"/>
      <w:lvlJc w:val="left"/>
      <w:pPr>
        <w:ind w:left="1202" w:hanging="1080"/>
      </w:pPr>
      <w:rPr>
        <w:rFonts w:hint="default"/>
        <w:u w:val="none"/>
      </w:rPr>
    </w:lvl>
    <w:lvl w:ilvl="5">
      <w:start w:val="1"/>
      <w:numFmt w:val="decimal"/>
      <w:isLgl/>
      <w:lvlText w:val="%1.%2.%3.%4.%5.%6"/>
      <w:lvlJc w:val="left"/>
      <w:pPr>
        <w:ind w:left="1202" w:hanging="1080"/>
      </w:pPr>
      <w:rPr>
        <w:rFonts w:hint="default"/>
        <w:u w:val="none"/>
      </w:rPr>
    </w:lvl>
    <w:lvl w:ilvl="6">
      <w:start w:val="1"/>
      <w:numFmt w:val="decimal"/>
      <w:isLgl/>
      <w:lvlText w:val="%1.%2.%3.%4.%5.%6.%7"/>
      <w:lvlJc w:val="left"/>
      <w:pPr>
        <w:ind w:left="1562" w:hanging="1440"/>
      </w:pPr>
      <w:rPr>
        <w:rFonts w:hint="default"/>
        <w:u w:val="none"/>
      </w:rPr>
    </w:lvl>
    <w:lvl w:ilvl="7">
      <w:start w:val="1"/>
      <w:numFmt w:val="decimal"/>
      <w:isLgl/>
      <w:lvlText w:val="%1.%2.%3.%4.%5.%6.%7.%8"/>
      <w:lvlJc w:val="left"/>
      <w:pPr>
        <w:ind w:left="1562" w:hanging="1440"/>
      </w:pPr>
      <w:rPr>
        <w:rFonts w:hint="default"/>
        <w:u w:val="none"/>
      </w:rPr>
    </w:lvl>
    <w:lvl w:ilvl="8">
      <w:start w:val="1"/>
      <w:numFmt w:val="decimal"/>
      <w:isLgl/>
      <w:lvlText w:val="%1.%2.%3.%4.%5.%6.%7.%8.%9"/>
      <w:lvlJc w:val="left"/>
      <w:pPr>
        <w:ind w:left="1562" w:hanging="1440"/>
      </w:pPr>
      <w:rPr>
        <w:rFonts w:hint="default"/>
        <w:u w:val="none"/>
      </w:rPr>
    </w:lvl>
  </w:abstractNum>
  <w:abstractNum w:abstractNumId="7">
    <w:nsid w:val="10FA7C5E"/>
    <w:multiLevelType w:val="hybridMultilevel"/>
    <w:tmpl w:val="F2F8C4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FC3CF9"/>
    <w:multiLevelType w:val="hybridMultilevel"/>
    <w:tmpl w:val="C6D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5A498C"/>
    <w:multiLevelType w:val="hybridMultilevel"/>
    <w:tmpl w:val="0DA23D58"/>
    <w:lvl w:ilvl="0" w:tplc="F992E176">
      <w:numFmt w:val="bullet"/>
      <w:lvlText w:val=""/>
      <w:lvlJc w:val="left"/>
      <w:pPr>
        <w:ind w:left="1080" w:hanging="720"/>
      </w:pPr>
      <w:rPr>
        <w:rFonts w:ascii="Calibri" w:eastAsia="Arial"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1833DE"/>
    <w:multiLevelType w:val="hybridMultilevel"/>
    <w:tmpl w:val="2EF26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D90B08"/>
    <w:multiLevelType w:val="hybridMultilevel"/>
    <w:tmpl w:val="CCC41294"/>
    <w:lvl w:ilvl="0" w:tplc="C0DA136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E02CE2"/>
    <w:multiLevelType w:val="hybridMultilevel"/>
    <w:tmpl w:val="4DA889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45415A"/>
    <w:multiLevelType w:val="hybridMultilevel"/>
    <w:tmpl w:val="CA8025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1576CA"/>
    <w:multiLevelType w:val="hybridMultilevel"/>
    <w:tmpl w:val="2D462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EB0BD1"/>
    <w:multiLevelType w:val="hybridMultilevel"/>
    <w:tmpl w:val="226CD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B3D4DA3"/>
    <w:multiLevelType w:val="hybridMultilevel"/>
    <w:tmpl w:val="2D462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B40A53"/>
    <w:multiLevelType w:val="hybridMultilevel"/>
    <w:tmpl w:val="F2F8C4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63476E"/>
    <w:multiLevelType w:val="hybridMultilevel"/>
    <w:tmpl w:val="FFA866C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53740B"/>
    <w:multiLevelType w:val="hybridMultilevel"/>
    <w:tmpl w:val="139C9E0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4EA30590"/>
    <w:multiLevelType w:val="hybridMultilevel"/>
    <w:tmpl w:val="265847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2E2FD0"/>
    <w:multiLevelType w:val="hybridMultilevel"/>
    <w:tmpl w:val="EFD8E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9170E0"/>
    <w:multiLevelType w:val="multilevel"/>
    <w:tmpl w:val="1436A7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36167FB"/>
    <w:multiLevelType w:val="hybridMultilevel"/>
    <w:tmpl w:val="963CFD8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7C0CE2"/>
    <w:multiLevelType w:val="hybridMultilevel"/>
    <w:tmpl w:val="D528D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9F60C22"/>
    <w:multiLevelType w:val="hybridMultilevel"/>
    <w:tmpl w:val="6D220D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6A5E3E"/>
    <w:multiLevelType w:val="hybridMultilevel"/>
    <w:tmpl w:val="226CD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8E2560"/>
    <w:multiLevelType w:val="hybridMultilevel"/>
    <w:tmpl w:val="2130B3BE"/>
    <w:lvl w:ilvl="0" w:tplc="0AB4EA02">
      <w:start w:val="1"/>
      <w:numFmt w:val="decimal"/>
      <w:lvlText w:val="%1."/>
      <w:lvlJc w:val="left"/>
      <w:pPr>
        <w:ind w:left="1004" w:hanging="360"/>
      </w:pPr>
      <w:rPr>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nsid w:val="66DA0166"/>
    <w:multiLevelType w:val="hybridMultilevel"/>
    <w:tmpl w:val="EFD8E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71C6337"/>
    <w:multiLevelType w:val="hybridMultilevel"/>
    <w:tmpl w:val="F6FCE5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C3260C"/>
    <w:multiLevelType w:val="hybridMultilevel"/>
    <w:tmpl w:val="BFB037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264944"/>
    <w:multiLevelType w:val="hybridMultilevel"/>
    <w:tmpl w:val="30FA3622"/>
    <w:lvl w:ilvl="0" w:tplc="373C7D0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73446BE"/>
    <w:multiLevelType w:val="hybridMultilevel"/>
    <w:tmpl w:val="35EE7114"/>
    <w:lvl w:ilvl="0" w:tplc="0A04776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237CA5"/>
    <w:multiLevelType w:val="hybridMultilevel"/>
    <w:tmpl w:val="126E576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5C7FC6"/>
    <w:multiLevelType w:val="hybridMultilevel"/>
    <w:tmpl w:val="53C8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66412B"/>
    <w:multiLevelType w:val="hybridMultilevel"/>
    <w:tmpl w:val="D528D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22"/>
  </w:num>
  <w:num w:numId="4">
    <w:abstractNumId w:val="34"/>
  </w:num>
  <w:num w:numId="5">
    <w:abstractNumId w:val="8"/>
  </w:num>
  <w:num w:numId="6">
    <w:abstractNumId w:val="32"/>
  </w:num>
  <w:num w:numId="7">
    <w:abstractNumId w:val="9"/>
  </w:num>
  <w:num w:numId="8">
    <w:abstractNumId w:val="31"/>
  </w:num>
  <w:num w:numId="9">
    <w:abstractNumId w:val="13"/>
  </w:num>
  <w:num w:numId="10">
    <w:abstractNumId w:val="2"/>
  </w:num>
  <w:num w:numId="11">
    <w:abstractNumId w:val="19"/>
  </w:num>
  <w:num w:numId="12">
    <w:abstractNumId w:val="20"/>
  </w:num>
  <w:num w:numId="13">
    <w:abstractNumId w:val="0"/>
  </w:num>
  <w:num w:numId="14">
    <w:abstractNumId w:val="23"/>
  </w:num>
  <w:num w:numId="15">
    <w:abstractNumId w:val="30"/>
  </w:num>
  <w:num w:numId="16">
    <w:abstractNumId w:val="29"/>
  </w:num>
  <w:num w:numId="17">
    <w:abstractNumId w:val="25"/>
  </w:num>
  <w:num w:numId="18">
    <w:abstractNumId w:val="7"/>
  </w:num>
  <w:num w:numId="19">
    <w:abstractNumId w:val="33"/>
  </w:num>
  <w:num w:numId="20">
    <w:abstractNumId w:val="18"/>
  </w:num>
  <w:num w:numId="21">
    <w:abstractNumId w:val="24"/>
  </w:num>
  <w:num w:numId="22">
    <w:abstractNumId w:val="35"/>
  </w:num>
  <w:num w:numId="23">
    <w:abstractNumId w:val="10"/>
  </w:num>
  <w:num w:numId="24">
    <w:abstractNumId w:val="1"/>
  </w:num>
  <w:num w:numId="25">
    <w:abstractNumId w:val="21"/>
  </w:num>
  <w:num w:numId="26">
    <w:abstractNumId w:val="28"/>
  </w:num>
  <w:num w:numId="27">
    <w:abstractNumId w:val="12"/>
  </w:num>
  <w:num w:numId="28">
    <w:abstractNumId w:val="4"/>
  </w:num>
  <w:num w:numId="29">
    <w:abstractNumId w:val="27"/>
  </w:num>
  <w:num w:numId="30">
    <w:abstractNumId w:val="3"/>
  </w:num>
  <w:num w:numId="31">
    <w:abstractNumId w:val="17"/>
  </w:num>
  <w:num w:numId="32">
    <w:abstractNumId w:val="14"/>
  </w:num>
  <w:num w:numId="33">
    <w:abstractNumId w:val="16"/>
  </w:num>
  <w:num w:numId="34">
    <w:abstractNumId w:val="11"/>
  </w:num>
  <w:num w:numId="35">
    <w:abstractNumId w:val="15"/>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edit="forms" w:enforcement="1"/>
  <w:defaultTabStop w:val="720"/>
  <w:hyphenationZone w:val="425"/>
  <w:drawingGridHorizontalSpacing w:val="110"/>
  <w:displayHorizontalDrawingGridEvery w:val="2"/>
  <w:doNotShadeFormData/>
  <w:characterSpacingControl w:val="doNotCompress"/>
  <w:hdrShapeDefaults>
    <o:shapedefaults v:ext="edit" spidmax="24578"/>
    <o:shapelayout v:ext="edit">
      <o:idmap v:ext="edit" data="16"/>
      <o:rules v:ext="edit">
        <o:r id="V:Rule3" type="connector" idref="#_x0000_s16390"/>
        <o:r id="V:Rule4" type="connector" idref="#_x0000_s16389"/>
      </o:rules>
    </o:shapelayout>
  </w:hdrShapeDefaults>
  <w:footnotePr>
    <w:footnote w:id="-1"/>
    <w:footnote w:id="0"/>
  </w:footnotePr>
  <w:endnotePr>
    <w:endnote w:id="-1"/>
    <w:endnote w:id="0"/>
  </w:endnotePr>
  <w:compat/>
  <w:rsids>
    <w:rsidRoot w:val="00FE4D7A"/>
    <w:rsid w:val="00000885"/>
    <w:rsid w:val="00002C82"/>
    <w:rsid w:val="000041EF"/>
    <w:rsid w:val="00004A8F"/>
    <w:rsid w:val="000244A9"/>
    <w:rsid w:val="000259D8"/>
    <w:rsid w:val="00026199"/>
    <w:rsid w:val="00035ADD"/>
    <w:rsid w:val="0007038B"/>
    <w:rsid w:val="00072EDC"/>
    <w:rsid w:val="0007364E"/>
    <w:rsid w:val="00075861"/>
    <w:rsid w:val="00084AC3"/>
    <w:rsid w:val="000871D0"/>
    <w:rsid w:val="00097652"/>
    <w:rsid w:val="00097BBE"/>
    <w:rsid w:val="000A30ED"/>
    <w:rsid w:val="000A621B"/>
    <w:rsid w:val="000B29BA"/>
    <w:rsid w:val="000C258B"/>
    <w:rsid w:val="000C70C0"/>
    <w:rsid w:val="000E4C89"/>
    <w:rsid w:val="000E51BF"/>
    <w:rsid w:val="000E5E29"/>
    <w:rsid w:val="000F2F2F"/>
    <w:rsid w:val="000F4780"/>
    <w:rsid w:val="000F5051"/>
    <w:rsid w:val="001009E3"/>
    <w:rsid w:val="00113585"/>
    <w:rsid w:val="001252BA"/>
    <w:rsid w:val="00136CB8"/>
    <w:rsid w:val="00137333"/>
    <w:rsid w:val="00147945"/>
    <w:rsid w:val="00151841"/>
    <w:rsid w:val="00153A0D"/>
    <w:rsid w:val="00162A3F"/>
    <w:rsid w:val="00163503"/>
    <w:rsid w:val="00163EC4"/>
    <w:rsid w:val="001677BF"/>
    <w:rsid w:val="001730EA"/>
    <w:rsid w:val="00173763"/>
    <w:rsid w:val="00174177"/>
    <w:rsid w:val="0018362C"/>
    <w:rsid w:val="001869D5"/>
    <w:rsid w:val="0019124E"/>
    <w:rsid w:val="00192912"/>
    <w:rsid w:val="00194EF3"/>
    <w:rsid w:val="0019554B"/>
    <w:rsid w:val="001A08E0"/>
    <w:rsid w:val="001A0EA6"/>
    <w:rsid w:val="001A4A37"/>
    <w:rsid w:val="001B0F5A"/>
    <w:rsid w:val="001B4393"/>
    <w:rsid w:val="001B4DC5"/>
    <w:rsid w:val="001B55D0"/>
    <w:rsid w:val="001C4404"/>
    <w:rsid w:val="001C788D"/>
    <w:rsid w:val="001D2674"/>
    <w:rsid w:val="001E533E"/>
    <w:rsid w:val="001F069D"/>
    <w:rsid w:val="001F1682"/>
    <w:rsid w:val="001F469A"/>
    <w:rsid w:val="001F5158"/>
    <w:rsid w:val="00202F0A"/>
    <w:rsid w:val="002033EE"/>
    <w:rsid w:val="002078D0"/>
    <w:rsid w:val="00210F9E"/>
    <w:rsid w:val="00211688"/>
    <w:rsid w:val="00212173"/>
    <w:rsid w:val="00215990"/>
    <w:rsid w:val="00220181"/>
    <w:rsid w:val="002219D8"/>
    <w:rsid w:val="0023023E"/>
    <w:rsid w:val="0023574B"/>
    <w:rsid w:val="00245B23"/>
    <w:rsid w:val="00252F0C"/>
    <w:rsid w:val="00253DF8"/>
    <w:rsid w:val="00255DB4"/>
    <w:rsid w:val="00265750"/>
    <w:rsid w:val="0027285E"/>
    <w:rsid w:val="00272FDD"/>
    <w:rsid w:val="00275F75"/>
    <w:rsid w:val="00277223"/>
    <w:rsid w:val="00281751"/>
    <w:rsid w:val="00283EA8"/>
    <w:rsid w:val="002862D0"/>
    <w:rsid w:val="002A01E1"/>
    <w:rsid w:val="002A3742"/>
    <w:rsid w:val="002A3D26"/>
    <w:rsid w:val="002A54EE"/>
    <w:rsid w:val="002A5998"/>
    <w:rsid w:val="002B0524"/>
    <w:rsid w:val="002B18E4"/>
    <w:rsid w:val="002B3EE8"/>
    <w:rsid w:val="002B7B1F"/>
    <w:rsid w:val="002B7C04"/>
    <w:rsid w:val="002C25BA"/>
    <w:rsid w:val="002C7299"/>
    <w:rsid w:val="002D0F0A"/>
    <w:rsid w:val="002F02B4"/>
    <w:rsid w:val="002F48E1"/>
    <w:rsid w:val="002F5C10"/>
    <w:rsid w:val="00312938"/>
    <w:rsid w:val="003216E9"/>
    <w:rsid w:val="00322781"/>
    <w:rsid w:val="0032352F"/>
    <w:rsid w:val="003264E5"/>
    <w:rsid w:val="00331490"/>
    <w:rsid w:val="003318BC"/>
    <w:rsid w:val="00333F9D"/>
    <w:rsid w:val="00341555"/>
    <w:rsid w:val="00341D88"/>
    <w:rsid w:val="00341E29"/>
    <w:rsid w:val="003449E8"/>
    <w:rsid w:val="00350095"/>
    <w:rsid w:val="003526CA"/>
    <w:rsid w:val="0035287F"/>
    <w:rsid w:val="00353A6A"/>
    <w:rsid w:val="0035466E"/>
    <w:rsid w:val="00384234"/>
    <w:rsid w:val="003851ED"/>
    <w:rsid w:val="003B2458"/>
    <w:rsid w:val="003B3967"/>
    <w:rsid w:val="003B439F"/>
    <w:rsid w:val="003C4619"/>
    <w:rsid w:val="003C4A39"/>
    <w:rsid w:val="003C628D"/>
    <w:rsid w:val="003D04AE"/>
    <w:rsid w:val="003D1A15"/>
    <w:rsid w:val="003D43E9"/>
    <w:rsid w:val="003E3A4F"/>
    <w:rsid w:val="003F0438"/>
    <w:rsid w:val="003F26EC"/>
    <w:rsid w:val="004066AE"/>
    <w:rsid w:val="0041163F"/>
    <w:rsid w:val="00411935"/>
    <w:rsid w:val="00411C90"/>
    <w:rsid w:val="00425B5A"/>
    <w:rsid w:val="00437DB6"/>
    <w:rsid w:val="00453D7F"/>
    <w:rsid w:val="00454415"/>
    <w:rsid w:val="00461F15"/>
    <w:rsid w:val="004726D9"/>
    <w:rsid w:val="00473465"/>
    <w:rsid w:val="004763CA"/>
    <w:rsid w:val="00477D3A"/>
    <w:rsid w:val="00480CA0"/>
    <w:rsid w:val="00484C8B"/>
    <w:rsid w:val="00484FA1"/>
    <w:rsid w:val="00491329"/>
    <w:rsid w:val="00493037"/>
    <w:rsid w:val="00494067"/>
    <w:rsid w:val="004A25E0"/>
    <w:rsid w:val="004A6B8D"/>
    <w:rsid w:val="004B74F5"/>
    <w:rsid w:val="004C0E54"/>
    <w:rsid w:val="004C67E4"/>
    <w:rsid w:val="004D12AA"/>
    <w:rsid w:val="004D30FA"/>
    <w:rsid w:val="004D75A9"/>
    <w:rsid w:val="004F3D2B"/>
    <w:rsid w:val="004F3F5D"/>
    <w:rsid w:val="004F70AA"/>
    <w:rsid w:val="00507189"/>
    <w:rsid w:val="00510E1F"/>
    <w:rsid w:val="005133A5"/>
    <w:rsid w:val="00521E25"/>
    <w:rsid w:val="00523E1A"/>
    <w:rsid w:val="00525102"/>
    <w:rsid w:val="005313C3"/>
    <w:rsid w:val="00531E29"/>
    <w:rsid w:val="00531EC0"/>
    <w:rsid w:val="0053556B"/>
    <w:rsid w:val="005438CC"/>
    <w:rsid w:val="005461AC"/>
    <w:rsid w:val="00547564"/>
    <w:rsid w:val="00551AA0"/>
    <w:rsid w:val="00555FFF"/>
    <w:rsid w:val="00557287"/>
    <w:rsid w:val="00565895"/>
    <w:rsid w:val="00577800"/>
    <w:rsid w:val="00580771"/>
    <w:rsid w:val="00581834"/>
    <w:rsid w:val="00581B01"/>
    <w:rsid w:val="00587873"/>
    <w:rsid w:val="0059404A"/>
    <w:rsid w:val="00594A82"/>
    <w:rsid w:val="005A1204"/>
    <w:rsid w:val="005A1710"/>
    <w:rsid w:val="005A37F2"/>
    <w:rsid w:val="005A3D9B"/>
    <w:rsid w:val="005A6711"/>
    <w:rsid w:val="005B25E6"/>
    <w:rsid w:val="005B5E0D"/>
    <w:rsid w:val="005B794A"/>
    <w:rsid w:val="005C14A3"/>
    <w:rsid w:val="005C4BF0"/>
    <w:rsid w:val="005D150E"/>
    <w:rsid w:val="005D1A09"/>
    <w:rsid w:val="005D5FD5"/>
    <w:rsid w:val="005D722A"/>
    <w:rsid w:val="005F0379"/>
    <w:rsid w:val="005F36B3"/>
    <w:rsid w:val="005F72DD"/>
    <w:rsid w:val="006022FB"/>
    <w:rsid w:val="00606587"/>
    <w:rsid w:val="0060766C"/>
    <w:rsid w:val="00617E6F"/>
    <w:rsid w:val="00633537"/>
    <w:rsid w:val="006341C0"/>
    <w:rsid w:val="00644922"/>
    <w:rsid w:val="00654638"/>
    <w:rsid w:val="00654862"/>
    <w:rsid w:val="00654E9D"/>
    <w:rsid w:val="00656793"/>
    <w:rsid w:val="00657337"/>
    <w:rsid w:val="00660DEC"/>
    <w:rsid w:val="00661706"/>
    <w:rsid w:val="00662499"/>
    <w:rsid w:val="00664DE2"/>
    <w:rsid w:val="00667341"/>
    <w:rsid w:val="006716C7"/>
    <w:rsid w:val="006734BD"/>
    <w:rsid w:val="0068519C"/>
    <w:rsid w:val="00692995"/>
    <w:rsid w:val="006968DA"/>
    <w:rsid w:val="00697304"/>
    <w:rsid w:val="006A0D09"/>
    <w:rsid w:val="006A0E65"/>
    <w:rsid w:val="006A506E"/>
    <w:rsid w:val="006B27FF"/>
    <w:rsid w:val="006B6AEC"/>
    <w:rsid w:val="006B6CFD"/>
    <w:rsid w:val="006C7FAF"/>
    <w:rsid w:val="006D1895"/>
    <w:rsid w:val="006D2AA4"/>
    <w:rsid w:val="006D7139"/>
    <w:rsid w:val="006E7A35"/>
    <w:rsid w:val="006F1A1E"/>
    <w:rsid w:val="006F24EE"/>
    <w:rsid w:val="007132AC"/>
    <w:rsid w:val="00714EE8"/>
    <w:rsid w:val="00715D5E"/>
    <w:rsid w:val="0071641A"/>
    <w:rsid w:val="00720EB3"/>
    <w:rsid w:val="00735CEB"/>
    <w:rsid w:val="007541F9"/>
    <w:rsid w:val="0075552F"/>
    <w:rsid w:val="00757031"/>
    <w:rsid w:val="007629D2"/>
    <w:rsid w:val="00762E04"/>
    <w:rsid w:val="0076487A"/>
    <w:rsid w:val="00776F0D"/>
    <w:rsid w:val="00784D6F"/>
    <w:rsid w:val="007A03E9"/>
    <w:rsid w:val="007A2C2D"/>
    <w:rsid w:val="007A3AC1"/>
    <w:rsid w:val="007A6C9E"/>
    <w:rsid w:val="007B61A2"/>
    <w:rsid w:val="007C2F58"/>
    <w:rsid w:val="007C76A2"/>
    <w:rsid w:val="007C7958"/>
    <w:rsid w:val="007D78C1"/>
    <w:rsid w:val="007E00C5"/>
    <w:rsid w:val="007E271E"/>
    <w:rsid w:val="007F2F4D"/>
    <w:rsid w:val="007F6E01"/>
    <w:rsid w:val="007F7380"/>
    <w:rsid w:val="007F7C26"/>
    <w:rsid w:val="008008DE"/>
    <w:rsid w:val="00800D31"/>
    <w:rsid w:val="0080412B"/>
    <w:rsid w:val="00806F37"/>
    <w:rsid w:val="00807194"/>
    <w:rsid w:val="00811368"/>
    <w:rsid w:val="00833425"/>
    <w:rsid w:val="00836580"/>
    <w:rsid w:val="0084619D"/>
    <w:rsid w:val="008544CF"/>
    <w:rsid w:val="00861EB8"/>
    <w:rsid w:val="00864D86"/>
    <w:rsid w:val="00865962"/>
    <w:rsid w:val="00867953"/>
    <w:rsid w:val="00870746"/>
    <w:rsid w:val="008716E4"/>
    <w:rsid w:val="00876539"/>
    <w:rsid w:val="00884074"/>
    <w:rsid w:val="00890BE5"/>
    <w:rsid w:val="00891315"/>
    <w:rsid w:val="0089442F"/>
    <w:rsid w:val="00894E3A"/>
    <w:rsid w:val="008A04D5"/>
    <w:rsid w:val="008C2BB4"/>
    <w:rsid w:val="008C3A12"/>
    <w:rsid w:val="008C5D75"/>
    <w:rsid w:val="008C7C2E"/>
    <w:rsid w:val="008D1DEA"/>
    <w:rsid w:val="0090183A"/>
    <w:rsid w:val="009034E6"/>
    <w:rsid w:val="0090598A"/>
    <w:rsid w:val="009063F0"/>
    <w:rsid w:val="00910A0F"/>
    <w:rsid w:val="00911D90"/>
    <w:rsid w:val="009136D1"/>
    <w:rsid w:val="00917A0F"/>
    <w:rsid w:val="00934053"/>
    <w:rsid w:val="00945A00"/>
    <w:rsid w:val="00950CE7"/>
    <w:rsid w:val="009534C3"/>
    <w:rsid w:val="00956AA9"/>
    <w:rsid w:val="00962608"/>
    <w:rsid w:val="009670C0"/>
    <w:rsid w:val="009845E3"/>
    <w:rsid w:val="009979BA"/>
    <w:rsid w:val="009B3459"/>
    <w:rsid w:val="009C21A8"/>
    <w:rsid w:val="009C43A8"/>
    <w:rsid w:val="009C5AD1"/>
    <w:rsid w:val="009C71C4"/>
    <w:rsid w:val="009D3572"/>
    <w:rsid w:val="009E324C"/>
    <w:rsid w:val="009E46C5"/>
    <w:rsid w:val="009E4C98"/>
    <w:rsid w:val="009E630C"/>
    <w:rsid w:val="009F3AB0"/>
    <w:rsid w:val="009F7DA1"/>
    <w:rsid w:val="00A0286F"/>
    <w:rsid w:val="00A14DB7"/>
    <w:rsid w:val="00A16A58"/>
    <w:rsid w:val="00A3087F"/>
    <w:rsid w:val="00A4140D"/>
    <w:rsid w:val="00A4400D"/>
    <w:rsid w:val="00A44DD7"/>
    <w:rsid w:val="00A6052A"/>
    <w:rsid w:val="00A66AE1"/>
    <w:rsid w:val="00A67B70"/>
    <w:rsid w:val="00A70F05"/>
    <w:rsid w:val="00A72029"/>
    <w:rsid w:val="00A75387"/>
    <w:rsid w:val="00A90DDF"/>
    <w:rsid w:val="00A91036"/>
    <w:rsid w:val="00A96033"/>
    <w:rsid w:val="00A97440"/>
    <w:rsid w:val="00AA2C8B"/>
    <w:rsid w:val="00AA6970"/>
    <w:rsid w:val="00AC2138"/>
    <w:rsid w:val="00AC3F4A"/>
    <w:rsid w:val="00AC401F"/>
    <w:rsid w:val="00AC5E1E"/>
    <w:rsid w:val="00AC64FC"/>
    <w:rsid w:val="00AC70D9"/>
    <w:rsid w:val="00AD529C"/>
    <w:rsid w:val="00AD67AB"/>
    <w:rsid w:val="00AE10CE"/>
    <w:rsid w:val="00AE756A"/>
    <w:rsid w:val="00AF1042"/>
    <w:rsid w:val="00B06754"/>
    <w:rsid w:val="00B077EA"/>
    <w:rsid w:val="00B11AF1"/>
    <w:rsid w:val="00B21533"/>
    <w:rsid w:val="00B3192C"/>
    <w:rsid w:val="00B32B8F"/>
    <w:rsid w:val="00B33C19"/>
    <w:rsid w:val="00B355F2"/>
    <w:rsid w:val="00B372F2"/>
    <w:rsid w:val="00B41086"/>
    <w:rsid w:val="00B4397D"/>
    <w:rsid w:val="00B47930"/>
    <w:rsid w:val="00B547B8"/>
    <w:rsid w:val="00B5548A"/>
    <w:rsid w:val="00B60339"/>
    <w:rsid w:val="00B621AF"/>
    <w:rsid w:val="00B63C29"/>
    <w:rsid w:val="00B72ECD"/>
    <w:rsid w:val="00B73597"/>
    <w:rsid w:val="00B80BC5"/>
    <w:rsid w:val="00B87D7F"/>
    <w:rsid w:val="00B94467"/>
    <w:rsid w:val="00B94903"/>
    <w:rsid w:val="00B94F00"/>
    <w:rsid w:val="00B974E2"/>
    <w:rsid w:val="00BA1210"/>
    <w:rsid w:val="00BA126A"/>
    <w:rsid w:val="00BA20E6"/>
    <w:rsid w:val="00BA6D92"/>
    <w:rsid w:val="00BA6E48"/>
    <w:rsid w:val="00BB44CA"/>
    <w:rsid w:val="00BC0872"/>
    <w:rsid w:val="00BC3CFC"/>
    <w:rsid w:val="00BC4E1A"/>
    <w:rsid w:val="00BC4FC4"/>
    <w:rsid w:val="00BD19DC"/>
    <w:rsid w:val="00BD38AC"/>
    <w:rsid w:val="00BD7252"/>
    <w:rsid w:val="00BD742C"/>
    <w:rsid w:val="00BD7637"/>
    <w:rsid w:val="00BD7B3D"/>
    <w:rsid w:val="00BE1072"/>
    <w:rsid w:val="00BF7AD3"/>
    <w:rsid w:val="00C22028"/>
    <w:rsid w:val="00C2399B"/>
    <w:rsid w:val="00C312FE"/>
    <w:rsid w:val="00C3767A"/>
    <w:rsid w:val="00C53B1C"/>
    <w:rsid w:val="00C53CCD"/>
    <w:rsid w:val="00C64E3C"/>
    <w:rsid w:val="00C72CB1"/>
    <w:rsid w:val="00C8664A"/>
    <w:rsid w:val="00C93B7F"/>
    <w:rsid w:val="00C93C2D"/>
    <w:rsid w:val="00C96763"/>
    <w:rsid w:val="00C9789D"/>
    <w:rsid w:val="00C97F12"/>
    <w:rsid w:val="00CA635B"/>
    <w:rsid w:val="00CB0876"/>
    <w:rsid w:val="00CB4681"/>
    <w:rsid w:val="00CB4A55"/>
    <w:rsid w:val="00CC7064"/>
    <w:rsid w:val="00CD31DC"/>
    <w:rsid w:val="00CD581F"/>
    <w:rsid w:val="00CD669C"/>
    <w:rsid w:val="00CD7926"/>
    <w:rsid w:val="00CE0991"/>
    <w:rsid w:val="00CE0BCB"/>
    <w:rsid w:val="00CE476B"/>
    <w:rsid w:val="00D055A7"/>
    <w:rsid w:val="00D14F8E"/>
    <w:rsid w:val="00D23C96"/>
    <w:rsid w:val="00D33901"/>
    <w:rsid w:val="00D36349"/>
    <w:rsid w:val="00D369F5"/>
    <w:rsid w:val="00D51811"/>
    <w:rsid w:val="00D52CC3"/>
    <w:rsid w:val="00D55132"/>
    <w:rsid w:val="00D565B0"/>
    <w:rsid w:val="00D618E1"/>
    <w:rsid w:val="00D61B12"/>
    <w:rsid w:val="00D62AB3"/>
    <w:rsid w:val="00D62DD4"/>
    <w:rsid w:val="00D63249"/>
    <w:rsid w:val="00D6344C"/>
    <w:rsid w:val="00D65002"/>
    <w:rsid w:val="00D80826"/>
    <w:rsid w:val="00D866EC"/>
    <w:rsid w:val="00D91FFF"/>
    <w:rsid w:val="00D94F2A"/>
    <w:rsid w:val="00D978C9"/>
    <w:rsid w:val="00DA45CC"/>
    <w:rsid w:val="00DA48D9"/>
    <w:rsid w:val="00DB0034"/>
    <w:rsid w:val="00DB1797"/>
    <w:rsid w:val="00DB1B26"/>
    <w:rsid w:val="00DC0084"/>
    <w:rsid w:val="00DC4461"/>
    <w:rsid w:val="00DC44B5"/>
    <w:rsid w:val="00DC7363"/>
    <w:rsid w:val="00DD1A5A"/>
    <w:rsid w:val="00DD4000"/>
    <w:rsid w:val="00DD6DAA"/>
    <w:rsid w:val="00DE5B9A"/>
    <w:rsid w:val="00DF451B"/>
    <w:rsid w:val="00E03E52"/>
    <w:rsid w:val="00E077F8"/>
    <w:rsid w:val="00E1359B"/>
    <w:rsid w:val="00E1460B"/>
    <w:rsid w:val="00E16667"/>
    <w:rsid w:val="00E24981"/>
    <w:rsid w:val="00E24E11"/>
    <w:rsid w:val="00E25AE5"/>
    <w:rsid w:val="00E268ED"/>
    <w:rsid w:val="00E27811"/>
    <w:rsid w:val="00E3054E"/>
    <w:rsid w:val="00E54FE5"/>
    <w:rsid w:val="00E573C5"/>
    <w:rsid w:val="00E678EC"/>
    <w:rsid w:val="00E71711"/>
    <w:rsid w:val="00E720A9"/>
    <w:rsid w:val="00E72C2E"/>
    <w:rsid w:val="00E80D2C"/>
    <w:rsid w:val="00E8586D"/>
    <w:rsid w:val="00E86EAF"/>
    <w:rsid w:val="00E91A02"/>
    <w:rsid w:val="00E932CD"/>
    <w:rsid w:val="00E97E50"/>
    <w:rsid w:val="00EB27B5"/>
    <w:rsid w:val="00EB4C43"/>
    <w:rsid w:val="00EC6A84"/>
    <w:rsid w:val="00ED2A6F"/>
    <w:rsid w:val="00ED7F1B"/>
    <w:rsid w:val="00EE1396"/>
    <w:rsid w:val="00EE545B"/>
    <w:rsid w:val="00EE5E52"/>
    <w:rsid w:val="00EF176D"/>
    <w:rsid w:val="00EF292F"/>
    <w:rsid w:val="00F002E5"/>
    <w:rsid w:val="00F01813"/>
    <w:rsid w:val="00F05519"/>
    <w:rsid w:val="00F05BC0"/>
    <w:rsid w:val="00F1150F"/>
    <w:rsid w:val="00F11626"/>
    <w:rsid w:val="00F1470C"/>
    <w:rsid w:val="00F21C37"/>
    <w:rsid w:val="00F253D3"/>
    <w:rsid w:val="00F35E29"/>
    <w:rsid w:val="00F370CD"/>
    <w:rsid w:val="00F4308B"/>
    <w:rsid w:val="00F44F23"/>
    <w:rsid w:val="00F61F70"/>
    <w:rsid w:val="00F73573"/>
    <w:rsid w:val="00F834A1"/>
    <w:rsid w:val="00F83D0F"/>
    <w:rsid w:val="00F85363"/>
    <w:rsid w:val="00F85827"/>
    <w:rsid w:val="00F90628"/>
    <w:rsid w:val="00F92BB1"/>
    <w:rsid w:val="00F93E18"/>
    <w:rsid w:val="00F971FA"/>
    <w:rsid w:val="00FA62A3"/>
    <w:rsid w:val="00FB0D21"/>
    <w:rsid w:val="00FB4DCD"/>
    <w:rsid w:val="00FB589E"/>
    <w:rsid w:val="00FB68AC"/>
    <w:rsid w:val="00FC0DAE"/>
    <w:rsid w:val="00FC689C"/>
    <w:rsid w:val="00FC7E77"/>
    <w:rsid w:val="00FD10AF"/>
    <w:rsid w:val="00FE4D7A"/>
    <w:rsid w:val="00FF3E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02B4"/>
    <w:pPr>
      <w:spacing w:line="259" w:lineRule="auto"/>
      <w:jc w:val="both"/>
    </w:pPr>
    <w:rPr>
      <w:sz w:val="22"/>
      <w:szCs w:val="22"/>
      <w:lang w:val="en-GB" w:eastAsia="en-GB" w:bidi="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4793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7930"/>
    <w:rPr>
      <w:rFonts w:ascii="Segoe UI" w:hAnsi="Segoe UI" w:cs="Segoe UI"/>
      <w:sz w:val="18"/>
      <w:szCs w:val="18"/>
    </w:rPr>
  </w:style>
  <w:style w:type="paragraph" w:styleId="Odstavecseseznamem">
    <w:name w:val="List Paragraph"/>
    <w:basedOn w:val="Normln"/>
    <w:uiPriority w:val="34"/>
    <w:qFormat/>
    <w:rsid w:val="00B974E2"/>
    <w:pPr>
      <w:ind w:left="720"/>
      <w:contextualSpacing/>
    </w:pPr>
  </w:style>
  <w:style w:type="character" w:styleId="Odkaznakoment">
    <w:name w:val="annotation reference"/>
    <w:basedOn w:val="Standardnpsmoodstavce"/>
    <w:uiPriority w:val="99"/>
    <w:semiHidden/>
    <w:unhideWhenUsed/>
    <w:rsid w:val="00F002E5"/>
    <w:rPr>
      <w:sz w:val="16"/>
      <w:szCs w:val="16"/>
    </w:rPr>
  </w:style>
  <w:style w:type="paragraph" w:styleId="Textkomente">
    <w:name w:val="annotation text"/>
    <w:basedOn w:val="Normln"/>
    <w:link w:val="TextkomenteChar"/>
    <w:uiPriority w:val="99"/>
    <w:semiHidden/>
    <w:unhideWhenUsed/>
    <w:rsid w:val="00F002E5"/>
    <w:pPr>
      <w:spacing w:line="240" w:lineRule="auto"/>
    </w:pPr>
    <w:rPr>
      <w:sz w:val="20"/>
      <w:szCs w:val="20"/>
    </w:rPr>
  </w:style>
  <w:style w:type="character" w:customStyle="1" w:styleId="TextkomenteChar">
    <w:name w:val="Text komentáře Char"/>
    <w:basedOn w:val="Standardnpsmoodstavce"/>
    <w:link w:val="Textkomente"/>
    <w:uiPriority w:val="99"/>
    <w:semiHidden/>
    <w:rsid w:val="00F002E5"/>
    <w:rPr>
      <w:sz w:val="20"/>
      <w:szCs w:val="20"/>
    </w:rPr>
  </w:style>
  <w:style w:type="paragraph" w:styleId="Pedmtkomente">
    <w:name w:val="annotation subject"/>
    <w:basedOn w:val="Textkomente"/>
    <w:next w:val="Textkomente"/>
    <w:link w:val="PedmtkomenteChar"/>
    <w:uiPriority w:val="99"/>
    <w:semiHidden/>
    <w:unhideWhenUsed/>
    <w:rsid w:val="00F002E5"/>
    <w:rPr>
      <w:b/>
      <w:bCs/>
    </w:rPr>
  </w:style>
  <w:style w:type="character" w:customStyle="1" w:styleId="PedmtkomenteChar">
    <w:name w:val="Předmět komentáře Char"/>
    <w:basedOn w:val="TextkomenteChar"/>
    <w:link w:val="Pedmtkomente"/>
    <w:uiPriority w:val="99"/>
    <w:semiHidden/>
    <w:rsid w:val="00F002E5"/>
    <w:rPr>
      <w:b/>
      <w:bCs/>
      <w:sz w:val="20"/>
      <w:szCs w:val="20"/>
    </w:rPr>
  </w:style>
  <w:style w:type="table" w:styleId="Mkatabulky">
    <w:name w:val="Table Grid"/>
    <w:basedOn w:val="Normlntabulka"/>
    <w:uiPriority w:val="59"/>
    <w:rsid w:val="00CE0B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B11AF1"/>
    <w:pPr>
      <w:tabs>
        <w:tab w:val="center" w:pos="4536"/>
        <w:tab w:val="right" w:pos="9072"/>
      </w:tabs>
      <w:spacing w:line="240" w:lineRule="auto"/>
    </w:pPr>
  </w:style>
  <w:style w:type="character" w:customStyle="1" w:styleId="ZhlavChar">
    <w:name w:val="Záhlaví Char"/>
    <w:basedOn w:val="Standardnpsmoodstavce"/>
    <w:link w:val="Zhlav"/>
    <w:uiPriority w:val="99"/>
    <w:rsid w:val="00B11AF1"/>
  </w:style>
  <w:style w:type="paragraph" w:styleId="Zpat">
    <w:name w:val="footer"/>
    <w:basedOn w:val="Normln"/>
    <w:link w:val="ZpatChar"/>
    <w:uiPriority w:val="99"/>
    <w:unhideWhenUsed/>
    <w:rsid w:val="00B11AF1"/>
    <w:pPr>
      <w:tabs>
        <w:tab w:val="center" w:pos="4536"/>
        <w:tab w:val="right" w:pos="9072"/>
      </w:tabs>
      <w:spacing w:line="240" w:lineRule="auto"/>
    </w:pPr>
  </w:style>
  <w:style w:type="character" w:customStyle="1" w:styleId="ZpatChar">
    <w:name w:val="Zápatí Char"/>
    <w:basedOn w:val="Standardnpsmoodstavce"/>
    <w:link w:val="Zpat"/>
    <w:uiPriority w:val="99"/>
    <w:rsid w:val="00B11AF1"/>
  </w:style>
  <w:style w:type="character" w:styleId="Hypertextovodkaz">
    <w:name w:val="Hyperlink"/>
    <w:basedOn w:val="Standardnpsmoodstavce"/>
    <w:uiPriority w:val="99"/>
    <w:unhideWhenUsed/>
    <w:rsid w:val="005A1710"/>
    <w:rPr>
      <w:color w:val="7F7F7F"/>
      <w:u w:val="single"/>
    </w:rPr>
  </w:style>
  <w:style w:type="paragraph" w:styleId="Rozvrendokumentu">
    <w:name w:val="Document Map"/>
    <w:basedOn w:val="Normln"/>
    <w:link w:val="RozvrendokumentuChar"/>
    <w:uiPriority w:val="99"/>
    <w:semiHidden/>
    <w:unhideWhenUsed/>
    <w:rsid w:val="00F1150F"/>
    <w:pPr>
      <w:spacing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F1150F"/>
    <w:rPr>
      <w:rFonts w:ascii="Tahoma" w:hAnsi="Tahoma" w:cs="Tahoma"/>
      <w:sz w:val="16"/>
      <w:szCs w:val="16"/>
    </w:rPr>
  </w:style>
  <w:style w:type="character" w:styleId="Zstupntext">
    <w:name w:val="Placeholder Text"/>
    <w:basedOn w:val="Standardnpsmoodstavce"/>
    <w:uiPriority w:val="99"/>
    <w:semiHidden/>
    <w:rsid w:val="00C72CB1"/>
    <w:rPr>
      <w:color w:val="808080"/>
    </w:rPr>
  </w:style>
  <w:style w:type="paragraph" w:styleId="Titulek">
    <w:name w:val="caption"/>
    <w:basedOn w:val="Normln"/>
    <w:next w:val="Normln"/>
    <w:uiPriority w:val="35"/>
    <w:unhideWhenUsed/>
    <w:qFormat/>
    <w:rsid w:val="00EF292F"/>
    <w:pPr>
      <w:spacing w:after="200" w:line="240" w:lineRule="auto"/>
    </w:pPr>
    <w:rPr>
      <w:b/>
      <w:bCs/>
      <w:color w:val="F3DEB3"/>
      <w:sz w:val="18"/>
      <w:szCs w:val="18"/>
    </w:rPr>
  </w:style>
  <w:style w:type="paragraph" w:styleId="Nzev">
    <w:name w:val="Title"/>
    <w:basedOn w:val="Normln"/>
    <w:next w:val="Normln"/>
    <w:link w:val="NzevChar"/>
    <w:uiPriority w:val="10"/>
    <w:qFormat/>
    <w:rsid w:val="00113585"/>
    <w:pPr>
      <w:pBdr>
        <w:bottom w:val="single" w:sz="8" w:space="4" w:color="F3DEB3"/>
      </w:pBdr>
      <w:spacing w:after="300" w:line="240" w:lineRule="auto"/>
      <w:contextualSpacing/>
    </w:pPr>
    <w:rPr>
      <w:rFonts w:ascii="Calibri Light" w:eastAsia="Times New Roman" w:hAnsi="Calibri Light"/>
      <w:color w:val="579BA7"/>
      <w:spacing w:val="5"/>
      <w:kern w:val="28"/>
      <w:sz w:val="40"/>
      <w:szCs w:val="52"/>
    </w:rPr>
  </w:style>
  <w:style w:type="character" w:customStyle="1" w:styleId="NzevChar">
    <w:name w:val="Název Char"/>
    <w:basedOn w:val="Standardnpsmoodstavce"/>
    <w:link w:val="Nzev"/>
    <w:uiPriority w:val="10"/>
    <w:rsid w:val="00113585"/>
    <w:rPr>
      <w:rFonts w:ascii="Calibri Light" w:eastAsia="Times New Roman" w:hAnsi="Calibri Light" w:cs="Times New Roman"/>
      <w:color w:val="579BA7"/>
      <w:spacing w:val="5"/>
      <w:kern w:val="28"/>
      <w:sz w:val="40"/>
      <w:szCs w:val="5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3FC4F-CB28-4A3C-B071-403DF2C5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2297</Characters>
  <Application>Microsoft Office Word</Application>
  <DocSecurity>0</DocSecurity>
  <PresentationFormat/>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FormA_260514_EN.docx</vt:lpstr>
      <vt:lpstr>FormA_260514_EN.docx</vt:lpstr>
    </vt:vector>
  </TitlesOfParts>
  <Company>PRESTO - PŘEKLADATELSKÉ CENTRUM s.r.o.</Company>
  <LinksUpToDate>false</LinksUpToDate>
  <CharactersWithSpaces>2681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FormA_260514_EN.docx</dc:title>
  <dc:subject/>
  <dc:creator>PRESTO - PŘEKLADATELSKÉ CENTRUM s.r.o.</dc:creator>
  <cp:keywords/>
  <cp:lastModifiedBy>Hana Dlouhá</cp:lastModifiedBy>
  <cp:revision>4</cp:revision>
  <cp:lastPrinted>2014-06-05T14:44:00Z</cp:lastPrinted>
  <dcterms:created xsi:type="dcterms:W3CDTF">2014-06-22T12:09:00Z</dcterms:created>
  <dcterms:modified xsi:type="dcterms:W3CDTF">2014-06-24T07:45:00Z</dcterms:modified>
</cp:coreProperties>
</file>