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98358" w14:textId="77777777" w:rsidR="00017027" w:rsidRPr="00514D46" w:rsidRDefault="00017027" w:rsidP="00017027">
      <w:pPr>
        <w:pStyle w:val="Zhlav"/>
        <w:jc w:val="right"/>
        <w:rPr>
          <w:rFonts w:asciiTheme="minorHAnsi" w:hAnsiTheme="minorHAnsi" w:cstheme="minorHAnsi"/>
          <w:b/>
        </w:rPr>
      </w:pPr>
      <w:r w:rsidRPr="00514D46">
        <w:rPr>
          <w:rFonts w:asciiTheme="minorHAnsi" w:hAnsiTheme="minorHAnsi" w:cstheme="minorHAnsi"/>
          <w:b/>
        </w:rPr>
        <w:t>Příloha č. 1</w:t>
      </w:r>
    </w:p>
    <w:p w14:paraId="22C95751" w14:textId="06108B99" w:rsidR="00B96866" w:rsidRPr="00144D4D" w:rsidRDefault="00B96866" w:rsidP="00B96866">
      <w:pPr>
        <w:pStyle w:val="Zkladntext"/>
        <w:jc w:val="center"/>
        <w:rPr>
          <w:rFonts w:ascii="Calibri" w:hAnsi="Calibri"/>
          <w:bCs w:val="0"/>
          <w:i w:val="0"/>
          <w:sz w:val="32"/>
        </w:rPr>
      </w:pPr>
      <w:r w:rsidRPr="00144D4D">
        <w:rPr>
          <w:rFonts w:ascii="Calibri" w:hAnsi="Calibri"/>
          <w:i w:val="0"/>
          <w:iCs w:val="0"/>
          <w:sz w:val="32"/>
        </w:rPr>
        <w:t xml:space="preserve">Žádost </w:t>
      </w:r>
      <w:r w:rsidRPr="00144D4D">
        <w:rPr>
          <w:rFonts w:ascii="Calibri" w:hAnsi="Calibri"/>
          <w:bCs w:val="0"/>
          <w:i w:val="0"/>
          <w:sz w:val="32"/>
        </w:rPr>
        <w:t xml:space="preserve">o poskytnutí </w:t>
      </w:r>
      <w:r w:rsidR="005105E9">
        <w:rPr>
          <w:rFonts w:ascii="Calibri" w:hAnsi="Calibri"/>
          <w:bCs w:val="0"/>
          <w:i w:val="0"/>
          <w:sz w:val="32"/>
        </w:rPr>
        <w:t>finanční podpory</w:t>
      </w:r>
    </w:p>
    <w:p w14:paraId="22C95752" w14:textId="77777777" w:rsidR="00144D4D" w:rsidRPr="00144D4D" w:rsidRDefault="00144D4D" w:rsidP="00B96866">
      <w:pPr>
        <w:pStyle w:val="Zkladntext"/>
        <w:jc w:val="center"/>
        <w:rPr>
          <w:rFonts w:ascii="Calibri" w:hAnsi="Calibri"/>
          <w:bCs w:val="0"/>
          <w:i w:val="0"/>
          <w:sz w:val="3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25"/>
        <w:gridCol w:w="1910"/>
        <w:gridCol w:w="642"/>
        <w:gridCol w:w="708"/>
        <w:gridCol w:w="426"/>
        <w:gridCol w:w="492"/>
        <w:gridCol w:w="2126"/>
      </w:tblGrid>
      <w:tr w:rsidR="00144D4D" w:rsidRPr="00144D4D" w14:paraId="22C95755" w14:textId="77777777" w:rsidTr="7D577694">
        <w:trPr>
          <w:cantSplit/>
        </w:trPr>
        <w:tc>
          <w:tcPr>
            <w:tcW w:w="2480" w:type="dxa"/>
          </w:tcPr>
          <w:p w14:paraId="22C95753" w14:textId="77777777" w:rsidR="00144D4D" w:rsidRPr="00144D4D" w:rsidRDefault="00144D4D" w:rsidP="000B5DA1">
            <w:pPr>
              <w:pStyle w:val="Texttabulka"/>
              <w:rPr>
                <w:rFonts w:asciiTheme="minorHAnsi" w:hAnsiTheme="minorHAnsi"/>
              </w:rPr>
            </w:pPr>
            <w:r w:rsidRPr="00144D4D">
              <w:rPr>
                <w:rFonts w:asciiTheme="minorHAnsi" w:hAnsiTheme="minorHAnsi"/>
              </w:rPr>
              <w:t>Název poskytovatele dotace</w:t>
            </w:r>
          </w:p>
        </w:tc>
        <w:tc>
          <w:tcPr>
            <w:tcW w:w="6729" w:type="dxa"/>
            <w:gridSpan w:val="7"/>
          </w:tcPr>
          <w:p w14:paraId="22C95754" w14:textId="77777777" w:rsidR="00144D4D" w:rsidRPr="00144D4D" w:rsidRDefault="00144D4D" w:rsidP="000B5DA1">
            <w:pPr>
              <w:pStyle w:val="Texttabulka"/>
              <w:jc w:val="center"/>
              <w:rPr>
                <w:rFonts w:asciiTheme="minorHAnsi" w:hAnsiTheme="minorHAnsi"/>
                <w:sz w:val="24"/>
              </w:rPr>
            </w:pPr>
            <w:r w:rsidRPr="00144D4D">
              <w:rPr>
                <w:rFonts w:asciiTheme="minorHAnsi" w:hAnsiTheme="minorHAnsi"/>
                <w:sz w:val="24"/>
              </w:rPr>
              <w:t>Ministerstvo školství, mládeže a tělovýchovy</w:t>
            </w:r>
            <w:r w:rsidRPr="00144D4D">
              <w:rPr>
                <w:rFonts w:asciiTheme="minorHAnsi" w:hAnsiTheme="minorHAnsi"/>
                <w:sz w:val="24"/>
              </w:rPr>
              <w:br/>
            </w:r>
            <w:r w:rsidRPr="00144D4D">
              <w:rPr>
                <w:rFonts w:asciiTheme="minorHAnsi" w:hAnsiTheme="minorHAnsi"/>
                <w:b w:val="0"/>
                <w:sz w:val="24"/>
              </w:rPr>
              <w:t>Karmelitská 529/5, 118 12 Praha 1, IČO 00022985</w:t>
            </w:r>
          </w:p>
        </w:tc>
      </w:tr>
      <w:tr w:rsidR="00144D4D" w:rsidRPr="00144D4D" w14:paraId="22C95758" w14:textId="77777777" w:rsidTr="7D577694">
        <w:trPr>
          <w:cantSplit/>
        </w:trPr>
        <w:tc>
          <w:tcPr>
            <w:tcW w:w="2480" w:type="dxa"/>
          </w:tcPr>
          <w:p w14:paraId="22C95756" w14:textId="77777777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Název výzvy</w:t>
            </w:r>
          </w:p>
        </w:tc>
        <w:tc>
          <w:tcPr>
            <w:tcW w:w="6729" w:type="dxa"/>
            <w:gridSpan w:val="7"/>
          </w:tcPr>
          <w:p w14:paraId="22C95757" w14:textId="72CB7B22" w:rsidR="00144D4D" w:rsidRPr="00144D4D" w:rsidRDefault="00644798" w:rsidP="7D577694">
            <w:pPr>
              <w:pStyle w:val="Texttabulka"/>
              <w:jc w:val="center"/>
              <w:rPr>
                <w:rFonts w:ascii="Calibri" w:hAnsi="Calibri"/>
                <w:sz w:val="24"/>
                <w:szCs w:val="24"/>
              </w:rPr>
            </w:pPr>
            <w:r w:rsidRPr="7D577694">
              <w:rPr>
                <w:rFonts w:ascii="Calibri" w:hAnsi="Calibri"/>
                <w:sz w:val="24"/>
                <w:szCs w:val="24"/>
              </w:rPr>
              <w:t xml:space="preserve">Implementace Komponenty 3.1 Národního plánu obnovy  </w:t>
            </w:r>
            <w:r w:rsidR="31F20DD5" w:rsidRPr="7D577694">
              <w:rPr>
                <w:rFonts w:ascii="Calibri" w:hAnsi="Calibri"/>
                <w:sz w:val="24"/>
                <w:szCs w:val="24"/>
              </w:rPr>
              <w:t xml:space="preserve"> – funkční a technologický upgrade informačního systému </w:t>
            </w:r>
            <w:proofErr w:type="spellStart"/>
            <w:r w:rsidR="31F20DD5" w:rsidRPr="7D577694">
              <w:rPr>
                <w:rFonts w:ascii="Calibri" w:hAnsi="Calibri"/>
                <w:sz w:val="24"/>
                <w:szCs w:val="24"/>
              </w:rPr>
              <w:t>InspIS</w:t>
            </w:r>
            <w:proofErr w:type="spellEnd"/>
            <w:r w:rsidR="31F20DD5" w:rsidRPr="7D577694">
              <w:rPr>
                <w:rFonts w:ascii="Calibri" w:hAnsi="Calibri"/>
                <w:sz w:val="24"/>
                <w:szCs w:val="24"/>
              </w:rPr>
              <w:t xml:space="preserve"> ŠVP v souvislosti s prováděnou revizí RVP</w:t>
            </w:r>
          </w:p>
        </w:tc>
      </w:tr>
      <w:tr w:rsidR="00144D4D" w:rsidRPr="00144D4D" w14:paraId="22C9575B" w14:textId="77777777" w:rsidTr="7D577694">
        <w:trPr>
          <w:cantSplit/>
        </w:trPr>
        <w:tc>
          <w:tcPr>
            <w:tcW w:w="2480" w:type="dxa"/>
          </w:tcPr>
          <w:p w14:paraId="22C95759" w14:textId="77777777" w:rsidR="00144D4D" w:rsidRPr="00144D4D" w:rsidRDefault="00144D4D" w:rsidP="000B5DA1">
            <w:pPr>
              <w:pStyle w:val="Texttabulka"/>
              <w:rPr>
                <w:rFonts w:ascii="Calibri" w:hAnsi="Calibri"/>
                <w:sz w:val="24"/>
              </w:rPr>
            </w:pPr>
            <w:r w:rsidRPr="00144D4D">
              <w:rPr>
                <w:rFonts w:ascii="Calibri" w:hAnsi="Calibri"/>
                <w:sz w:val="24"/>
              </w:rPr>
              <w:t>Název projektu</w:t>
            </w:r>
            <w:r w:rsidRPr="00144D4D">
              <w:rPr>
                <w:rFonts w:ascii="Calibri" w:hAnsi="Calibri"/>
                <w:sz w:val="24"/>
              </w:rPr>
              <w:br/>
            </w:r>
            <w:r w:rsidRPr="00144D4D">
              <w:rPr>
                <w:rFonts w:ascii="Calibri" w:hAnsi="Calibri"/>
                <w:b w:val="0"/>
              </w:rPr>
              <w:t>(max. 140 znaků)</w:t>
            </w:r>
          </w:p>
        </w:tc>
        <w:tc>
          <w:tcPr>
            <w:tcW w:w="6729" w:type="dxa"/>
            <w:gridSpan w:val="7"/>
          </w:tcPr>
          <w:p w14:paraId="22C9575A" w14:textId="421BDBEF" w:rsidR="00144D4D" w:rsidRPr="00144D4D" w:rsidRDefault="00144D4D" w:rsidP="00E104F8">
            <w:pPr>
              <w:pStyle w:val="Texttabulka"/>
            </w:pPr>
          </w:p>
        </w:tc>
      </w:tr>
      <w:tr w:rsidR="00144D4D" w:rsidRPr="00144D4D" w14:paraId="22C9575D" w14:textId="77777777" w:rsidTr="7D577694">
        <w:trPr>
          <w:cantSplit/>
        </w:trPr>
        <w:tc>
          <w:tcPr>
            <w:tcW w:w="9209" w:type="dxa"/>
            <w:gridSpan w:val="8"/>
            <w:shd w:val="clear" w:color="auto" w:fill="D9E2F3" w:themeFill="accent1" w:themeFillTint="33"/>
          </w:tcPr>
          <w:p w14:paraId="22C9575C" w14:textId="22FB41B5" w:rsidR="00144D4D" w:rsidRPr="00144D4D" w:rsidRDefault="00144D4D" w:rsidP="008C7750">
            <w:pPr>
              <w:pStyle w:val="Nadpis3"/>
              <w:rPr>
                <w:rFonts w:ascii="Calibri" w:hAnsi="Calibri"/>
                <w:color w:val="auto"/>
              </w:rPr>
            </w:pPr>
            <w:bookmarkStart w:id="0" w:name="_Toc16956938"/>
            <w:bookmarkStart w:id="1" w:name="_Toc16957316"/>
            <w:r w:rsidRPr="00144D4D">
              <w:rPr>
                <w:rFonts w:ascii="Calibri" w:hAnsi="Calibri"/>
                <w:color w:val="auto"/>
              </w:rPr>
              <w:t xml:space="preserve">1 Identifikační údaje o </w:t>
            </w:r>
            <w:bookmarkEnd w:id="0"/>
            <w:bookmarkEnd w:id="1"/>
            <w:r w:rsidRPr="00144D4D">
              <w:rPr>
                <w:rFonts w:ascii="Calibri" w:hAnsi="Calibri"/>
                <w:color w:val="auto"/>
              </w:rPr>
              <w:t xml:space="preserve">žadateli o </w:t>
            </w:r>
            <w:r w:rsidR="005105E9">
              <w:rPr>
                <w:rFonts w:ascii="Calibri" w:hAnsi="Calibri"/>
                <w:color w:val="auto"/>
              </w:rPr>
              <w:t>finanční podporu</w:t>
            </w:r>
          </w:p>
        </w:tc>
      </w:tr>
      <w:tr w:rsidR="00144D4D" w:rsidRPr="00144D4D" w14:paraId="22C95760" w14:textId="77777777" w:rsidTr="7D577694">
        <w:trPr>
          <w:cantSplit/>
        </w:trPr>
        <w:tc>
          <w:tcPr>
            <w:tcW w:w="2480" w:type="dxa"/>
          </w:tcPr>
          <w:p w14:paraId="22C9575E" w14:textId="3E5D198D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Název</w:t>
            </w:r>
          </w:p>
        </w:tc>
        <w:tc>
          <w:tcPr>
            <w:tcW w:w="6729" w:type="dxa"/>
            <w:gridSpan w:val="7"/>
          </w:tcPr>
          <w:p w14:paraId="22C9575F" w14:textId="72C8A4C2" w:rsidR="00144D4D" w:rsidRPr="00144D4D" w:rsidRDefault="00144D4D" w:rsidP="00E104F8">
            <w:pPr>
              <w:pStyle w:val="Texttabulkaoby"/>
            </w:pPr>
          </w:p>
        </w:tc>
      </w:tr>
      <w:tr w:rsidR="00144D4D" w:rsidRPr="00144D4D" w14:paraId="22C95763" w14:textId="77777777" w:rsidTr="7D577694">
        <w:trPr>
          <w:cantSplit/>
        </w:trPr>
        <w:tc>
          <w:tcPr>
            <w:tcW w:w="2480" w:type="dxa"/>
          </w:tcPr>
          <w:p w14:paraId="22C95761" w14:textId="14A9FA56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Právní forma</w:t>
            </w:r>
          </w:p>
        </w:tc>
        <w:tc>
          <w:tcPr>
            <w:tcW w:w="6729" w:type="dxa"/>
            <w:gridSpan w:val="7"/>
          </w:tcPr>
          <w:p w14:paraId="22C95762" w14:textId="48D113C9" w:rsidR="00144D4D" w:rsidRPr="00144D4D" w:rsidRDefault="00144D4D" w:rsidP="000B5DA1">
            <w:pPr>
              <w:pStyle w:val="Texttabulkaoby"/>
              <w:rPr>
                <w:rFonts w:ascii="Calibri" w:hAnsi="Calibri"/>
              </w:rPr>
            </w:pPr>
          </w:p>
        </w:tc>
      </w:tr>
      <w:tr w:rsidR="00144D4D" w:rsidRPr="00144D4D" w14:paraId="22C95766" w14:textId="77777777" w:rsidTr="7D577694">
        <w:trPr>
          <w:cantSplit/>
          <w:trHeight w:val="300"/>
        </w:trPr>
        <w:tc>
          <w:tcPr>
            <w:tcW w:w="2480" w:type="dxa"/>
          </w:tcPr>
          <w:p w14:paraId="22C95764" w14:textId="57F56CFD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Adresa</w:t>
            </w:r>
          </w:p>
        </w:tc>
        <w:tc>
          <w:tcPr>
            <w:tcW w:w="6729" w:type="dxa"/>
            <w:gridSpan w:val="7"/>
          </w:tcPr>
          <w:p w14:paraId="22C95765" w14:textId="3E8E244A" w:rsidR="00144D4D" w:rsidRPr="00144D4D" w:rsidRDefault="00144D4D" w:rsidP="000B5DA1">
            <w:pPr>
              <w:pStyle w:val="Texttabulkaoby"/>
            </w:pPr>
          </w:p>
        </w:tc>
      </w:tr>
      <w:tr w:rsidR="00144D4D" w:rsidRPr="00144D4D" w14:paraId="22C95769" w14:textId="77777777" w:rsidTr="7D577694">
        <w:trPr>
          <w:cantSplit/>
          <w:trHeight w:val="570"/>
        </w:trPr>
        <w:tc>
          <w:tcPr>
            <w:tcW w:w="2480" w:type="dxa"/>
          </w:tcPr>
          <w:p w14:paraId="22C95767" w14:textId="77777777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Obec</w:t>
            </w:r>
          </w:p>
        </w:tc>
        <w:tc>
          <w:tcPr>
            <w:tcW w:w="6729" w:type="dxa"/>
            <w:gridSpan w:val="7"/>
          </w:tcPr>
          <w:p w14:paraId="22C95768" w14:textId="17F0E328" w:rsidR="00144D4D" w:rsidRPr="00144D4D" w:rsidRDefault="00144D4D" w:rsidP="000B5DA1">
            <w:pPr>
              <w:pStyle w:val="Texttabulkaoby"/>
            </w:pPr>
          </w:p>
        </w:tc>
      </w:tr>
      <w:tr w:rsidR="00144D4D" w:rsidRPr="00144D4D" w14:paraId="22C9576C" w14:textId="77777777" w:rsidTr="7D577694">
        <w:trPr>
          <w:cantSplit/>
        </w:trPr>
        <w:tc>
          <w:tcPr>
            <w:tcW w:w="2480" w:type="dxa"/>
          </w:tcPr>
          <w:p w14:paraId="22C9576A" w14:textId="77777777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Část obce</w:t>
            </w:r>
          </w:p>
        </w:tc>
        <w:tc>
          <w:tcPr>
            <w:tcW w:w="6729" w:type="dxa"/>
            <w:gridSpan w:val="7"/>
          </w:tcPr>
          <w:p w14:paraId="22C9576B" w14:textId="0F4746E8" w:rsidR="00144D4D" w:rsidRPr="00144D4D" w:rsidRDefault="00144D4D" w:rsidP="000B5DA1">
            <w:pPr>
              <w:pStyle w:val="Texttabulkaoby"/>
            </w:pPr>
          </w:p>
        </w:tc>
      </w:tr>
      <w:tr w:rsidR="00073BEE" w:rsidRPr="00144D4D" w14:paraId="22C95771" w14:textId="77777777" w:rsidTr="7D577694">
        <w:trPr>
          <w:cantSplit/>
        </w:trPr>
        <w:tc>
          <w:tcPr>
            <w:tcW w:w="2480" w:type="dxa"/>
          </w:tcPr>
          <w:p w14:paraId="22C9576D" w14:textId="77777777" w:rsidR="00073BEE" w:rsidRPr="00144D4D" w:rsidRDefault="00073BEE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PSČ</w:t>
            </w:r>
          </w:p>
        </w:tc>
        <w:tc>
          <w:tcPr>
            <w:tcW w:w="6729" w:type="dxa"/>
            <w:gridSpan w:val="7"/>
          </w:tcPr>
          <w:p w14:paraId="22C95770" w14:textId="3C77EFCC" w:rsidR="00073BEE" w:rsidRPr="00144D4D" w:rsidRDefault="00073BEE" w:rsidP="000B5DA1">
            <w:pPr>
              <w:pStyle w:val="Texttabulkaoby"/>
            </w:pPr>
          </w:p>
        </w:tc>
      </w:tr>
      <w:tr w:rsidR="00144D4D" w:rsidRPr="00144D4D" w14:paraId="22C95774" w14:textId="77777777" w:rsidTr="7D577694">
        <w:trPr>
          <w:cantSplit/>
        </w:trPr>
        <w:tc>
          <w:tcPr>
            <w:tcW w:w="2480" w:type="dxa"/>
          </w:tcPr>
          <w:p w14:paraId="22C95772" w14:textId="77777777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Kraj</w:t>
            </w:r>
          </w:p>
        </w:tc>
        <w:tc>
          <w:tcPr>
            <w:tcW w:w="6729" w:type="dxa"/>
            <w:gridSpan w:val="7"/>
          </w:tcPr>
          <w:p w14:paraId="22C95773" w14:textId="603743D1" w:rsidR="00144D4D" w:rsidRPr="00144D4D" w:rsidRDefault="00144D4D" w:rsidP="000B5DA1">
            <w:pPr>
              <w:pStyle w:val="Texttabulkaoby"/>
            </w:pPr>
          </w:p>
        </w:tc>
      </w:tr>
      <w:tr w:rsidR="00144D4D" w:rsidRPr="00144D4D" w14:paraId="22C95777" w14:textId="77777777" w:rsidTr="7D577694">
        <w:trPr>
          <w:cantSplit/>
        </w:trPr>
        <w:tc>
          <w:tcPr>
            <w:tcW w:w="2480" w:type="dxa"/>
          </w:tcPr>
          <w:p w14:paraId="22C95775" w14:textId="77777777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Ulice</w:t>
            </w:r>
          </w:p>
        </w:tc>
        <w:tc>
          <w:tcPr>
            <w:tcW w:w="6729" w:type="dxa"/>
            <w:gridSpan w:val="7"/>
          </w:tcPr>
          <w:p w14:paraId="22C95776" w14:textId="4331998B" w:rsidR="00144D4D" w:rsidRPr="00144D4D" w:rsidRDefault="00144D4D" w:rsidP="000B5DA1">
            <w:pPr>
              <w:pStyle w:val="Texttabulkaoby"/>
            </w:pPr>
          </w:p>
        </w:tc>
      </w:tr>
      <w:tr w:rsidR="00144D4D" w:rsidRPr="00144D4D" w14:paraId="22C9577C" w14:textId="77777777" w:rsidTr="7D577694">
        <w:trPr>
          <w:cantSplit/>
        </w:trPr>
        <w:tc>
          <w:tcPr>
            <w:tcW w:w="2480" w:type="dxa"/>
          </w:tcPr>
          <w:p w14:paraId="22C95778" w14:textId="77777777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Č.p.</w:t>
            </w:r>
          </w:p>
        </w:tc>
        <w:tc>
          <w:tcPr>
            <w:tcW w:w="2977" w:type="dxa"/>
            <w:gridSpan w:val="3"/>
          </w:tcPr>
          <w:p w14:paraId="22C95779" w14:textId="60DC438F" w:rsidR="00144D4D" w:rsidRPr="00144D4D" w:rsidRDefault="00144D4D" w:rsidP="000B5DA1">
            <w:pPr>
              <w:pStyle w:val="Texttabulkaoby"/>
            </w:pPr>
          </w:p>
        </w:tc>
        <w:tc>
          <w:tcPr>
            <w:tcW w:w="1134" w:type="dxa"/>
            <w:gridSpan w:val="2"/>
          </w:tcPr>
          <w:p w14:paraId="22C9577A" w14:textId="77777777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proofErr w:type="spellStart"/>
            <w:r w:rsidRPr="00144D4D">
              <w:rPr>
                <w:rFonts w:ascii="Calibri" w:hAnsi="Calibri"/>
              </w:rPr>
              <w:t>Č.o</w:t>
            </w:r>
            <w:proofErr w:type="spellEnd"/>
            <w:r w:rsidRPr="00144D4D">
              <w:rPr>
                <w:rFonts w:ascii="Calibri" w:hAnsi="Calibri"/>
              </w:rPr>
              <w:t>.</w:t>
            </w:r>
          </w:p>
        </w:tc>
        <w:tc>
          <w:tcPr>
            <w:tcW w:w="2618" w:type="dxa"/>
            <w:gridSpan w:val="2"/>
          </w:tcPr>
          <w:p w14:paraId="22C9577B" w14:textId="60DCACE3" w:rsidR="00144D4D" w:rsidRPr="00144D4D" w:rsidRDefault="00144D4D" w:rsidP="000B5DA1">
            <w:pPr>
              <w:pStyle w:val="Texttabulkaoby"/>
              <w:rPr>
                <w:rFonts w:ascii="Calibri" w:hAnsi="Calibri"/>
              </w:rPr>
            </w:pPr>
          </w:p>
        </w:tc>
      </w:tr>
      <w:tr w:rsidR="00144D4D" w:rsidRPr="00144D4D" w14:paraId="22C9577F" w14:textId="77777777" w:rsidTr="7D577694">
        <w:trPr>
          <w:cantSplit/>
        </w:trPr>
        <w:tc>
          <w:tcPr>
            <w:tcW w:w="2480" w:type="dxa"/>
          </w:tcPr>
          <w:p w14:paraId="22C9577D" w14:textId="77777777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Telefon</w:t>
            </w:r>
          </w:p>
        </w:tc>
        <w:tc>
          <w:tcPr>
            <w:tcW w:w="6729" w:type="dxa"/>
            <w:gridSpan w:val="7"/>
          </w:tcPr>
          <w:p w14:paraId="22C9577E" w14:textId="7D18AB86" w:rsidR="00144D4D" w:rsidRPr="00144D4D" w:rsidRDefault="00144D4D" w:rsidP="000B5DA1">
            <w:pPr>
              <w:pStyle w:val="Texttabulkaoby"/>
            </w:pPr>
          </w:p>
        </w:tc>
      </w:tr>
      <w:tr w:rsidR="00144D4D" w:rsidRPr="00144D4D" w14:paraId="22C95785" w14:textId="77777777" w:rsidTr="7D577694">
        <w:trPr>
          <w:cantSplit/>
        </w:trPr>
        <w:tc>
          <w:tcPr>
            <w:tcW w:w="2480" w:type="dxa"/>
          </w:tcPr>
          <w:p w14:paraId="22C95783" w14:textId="77777777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E-mail</w:t>
            </w:r>
          </w:p>
        </w:tc>
        <w:tc>
          <w:tcPr>
            <w:tcW w:w="6729" w:type="dxa"/>
            <w:gridSpan w:val="7"/>
          </w:tcPr>
          <w:p w14:paraId="22C95784" w14:textId="0CE16805" w:rsidR="00144D4D" w:rsidRPr="00144D4D" w:rsidRDefault="00144D4D" w:rsidP="75F047E5">
            <w:pPr>
              <w:spacing w:before="120"/>
            </w:pPr>
          </w:p>
        </w:tc>
      </w:tr>
      <w:tr w:rsidR="00144D4D" w:rsidRPr="00144D4D" w14:paraId="22C95788" w14:textId="77777777" w:rsidTr="7D577694">
        <w:trPr>
          <w:cantSplit/>
        </w:trPr>
        <w:tc>
          <w:tcPr>
            <w:tcW w:w="2480" w:type="dxa"/>
          </w:tcPr>
          <w:p w14:paraId="22C95786" w14:textId="77777777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Internetové stránky organizace:</w:t>
            </w:r>
          </w:p>
        </w:tc>
        <w:tc>
          <w:tcPr>
            <w:tcW w:w="6729" w:type="dxa"/>
            <w:gridSpan w:val="7"/>
          </w:tcPr>
          <w:p w14:paraId="22C95787" w14:textId="3E603C57" w:rsidR="00144D4D" w:rsidRPr="00144D4D" w:rsidRDefault="00144D4D" w:rsidP="75F047E5">
            <w:pPr>
              <w:pStyle w:val="Texttabulka"/>
              <w:rPr>
                <w:rFonts w:ascii="Calibri" w:hAnsi="Calibri"/>
                <w:b w:val="0"/>
              </w:rPr>
            </w:pPr>
          </w:p>
        </w:tc>
      </w:tr>
      <w:tr w:rsidR="00144D4D" w:rsidRPr="00144D4D" w14:paraId="22C9578D" w14:textId="77777777" w:rsidTr="7D577694">
        <w:trPr>
          <w:cantSplit/>
        </w:trPr>
        <w:tc>
          <w:tcPr>
            <w:tcW w:w="2480" w:type="dxa"/>
          </w:tcPr>
          <w:p w14:paraId="22C95789" w14:textId="5CD4A059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IČO</w:t>
            </w:r>
          </w:p>
        </w:tc>
        <w:tc>
          <w:tcPr>
            <w:tcW w:w="2977" w:type="dxa"/>
            <w:gridSpan w:val="3"/>
          </w:tcPr>
          <w:p w14:paraId="22C9578A" w14:textId="61BEE7C3" w:rsidR="00144D4D" w:rsidRPr="00144D4D" w:rsidRDefault="00144D4D" w:rsidP="000B5DA1">
            <w:pPr>
              <w:pStyle w:val="Texttabulkaoby"/>
            </w:pPr>
          </w:p>
        </w:tc>
        <w:tc>
          <w:tcPr>
            <w:tcW w:w="1134" w:type="dxa"/>
            <w:gridSpan w:val="2"/>
          </w:tcPr>
          <w:p w14:paraId="22C9578B" w14:textId="77777777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DIČ</w:t>
            </w:r>
          </w:p>
        </w:tc>
        <w:tc>
          <w:tcPr>
            <w:tcW w:w="2618" w:type="dxa"/>
            <w:gridSpan w:val="2"/>
          </w:tcPr>
          <w:p w14:paraId="22C9578C" w14:textId="0B3FE4D1" w:rsidR="00144D4D" w:rsidRPr="00144D4D" w:rsidRDefault="00144D4D" w:rsidP="000B5DA1">
            <w:pPr>
              <w:pStyle w:val="Texttabulkaoby"/>
              <w:rPr>
                <w:rFonts w:ascii="Calibri" w:eastAsia="Calibri" w:hAnsi="Calibri" w:cs="Calibri"/>
              </w:rPr>
            </w:pPr>
          </w:p>
        </w:tc>
      </w:tr>
      <w:tr w:rsidR="00144D4D" w:rsidRPr="00144D4D" w14:paraId="22C95790" w14:textId="77777777" w:rsidTr="7D577694">
        <w:trPr>
          <w:cantSplit/>
        </w:trPr>
        <w:tc>
          <w:tcPr>
            <w:tcW w:w="2480" w:type="dxa"/>
          </w:tcPr>
          <w:p w14:paraId="22C9578E" w14:textId="24D30F56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36DAD309">
              <w:rPr>
                <w:rFonts w:ascii="Calibri" w:hAnsi="Calibri"/>
              </w:rPr>
              <w:t>Číslo účtu</w:t>
            </w:r>
            <w:r w:rsidRPr="00144D4D">
              <w:rPr>
                <w:rFonts w:ascii="Calibri" w:hAnsi="Calibri"/>
              </w:rPr>
              <w:t xml:space="preserve"> </w:t>
            </w:r>
          </w:p>
        </w:tc>
        <w:tc>
          <w:tcPr>
            <w:tcW w:w="6729" w:type="dxa"/>
            <w:gridSpan w:val="7"/>
          </w:tcPr>
          <w:p w14:paraId="22C9578F" w14:textId="73CDFF06" w:rsidR="00144D4D" w:rsidRPr="00144D4D" w:rsidRDefault="00144D4D" w:rsidP="000B5DA1">
            <w:pPr>
              <w:pStyle w:val="Texttabulkaoby"/>
              <w:rPr>
                <w:rFonts w:ascii="Calibri" w:eastAsia="Calibri" w:hAnsi="Calibri" w:cs="Calibri"/>
              </w:rPr>
            </w:pPr>
          </w:p>
        </w:tc>
      </w:tr>
      <w:tr w:rsidR="00144D4D" w:rsidRPr="00144D4D" w14:paraId="22C9579B" w14:textId="77777777" w:rsidTr="7D577694">
        <w:trPr>
          <w:cantSplit/>
        </w:trPr>
        <w:tc>
          <w:tcPr>
            <w:tcW w:w="9209" w:type="dxa"/>
            <w:gridSpan w:val="8"/>
            <w:shd w:val="clear" w:color="auto" w:fill="D9E2F3" w:themeFill="accent1" w:themeFillTint="33"/>
          </w:tcPr>
          <w:p w14:paraId="22C9579A" w14:textId="6E64FC24" w:rsidR="00144D4D" w:rsidRPr="00144D4D" w:rsidRDefault="00144D4D" w:rsidP="008C7750">
            <w:pPr>
              <w:pStyle w:val="Nadpis3"/>
              <w:rPr>
                <w:rFonts w:ascii="Calibri" w:hAnsi="Calibri"/>
                <w:color w:val="auto"/>
              </w:rPr>
            </w:pPr>
            <w:r w:rsidRPr="00144D4D">
              <w:rPr>
                <w:rFonts w:ascii="Calibri" w:hAnsi="Calibri"/>
                <w:color w:val="auto"/>
              </w:rPr>
              <w:t xml:space="preserve">2 Statutární </w:t>
            </w:r>
            <w:r w:rsidR="00FE6E43">
              <w:rPr>
                <w:rFonts w:ascii="Calibri" w:hAnsi="Calibri"/>
                <w:color w:val="auto"/>
              </w:rPr>
              <w:t>orgán</w:t>
            </w:r>
            <w:r w:rsidRPr="00144D4D">
              <w:rPr>
                <w:rFonts w:ascii="Calibri" w:hAnsi="Calibri"/>
                <w:color w:val="auto"/>
              </w:rPr>
              <w:t xml:space="preserve"> </w:t>
            </w:r>
          </w:p>
        </w:tc>
      </w:tr>
      <w:tr w:rsidR="00144D4D" w:rsidRPr="00144D4D" w14:paraId="22C9579E" w14:textId="77777777" w:rsidTr="7D577694">
        <w:trPr>
          <w:cantSplit/>
        </w:trPr>
        <w:tc>
          <w:tcPr>
            <w:tcW w:w="2480" w:type="dxa"/>
          </w:tcPr>
          <w:p w14:paraId="22C9579C" w14:textId="77777777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Jméno, titul, funkce</w:t>
            </w:r>
          </w:p>
        </w:tc>
        <w:tc>
          <w:tcPr>
            <w:tcW w:w="6729" w:type="dxa"/>
            <w:gridSpan w:val="7"/>
          </w:tcPr>
          <w:p w14:paraId="22C9579D" w14:textId="2D39CBEA" w:rsidR="00144D4D" w:rsidRPr="00144D4D" w:rsidRDefault="00144D4D" w:rsidP="000B5DA1">
            <w:pPr>
              <w:pStyle w:val="Texttabulkaoby"/>
            </w:pPr>
          </w:p>
        </w:tc>
      </w:tr>
      <w:tr w:rsidR="00144D4D" w:rsidRPr="00144D4D" w14:paraId="22C957A1" w14:textId="77777777" w:rsidTr="7D577694">
        <w:trPr>
          <w:cantSplit/>
        </w:trPr>
        <w:tc>
          <w:tcPr>
            <w:tcW w:w="2480" w:type="dxa"/>
          </w:tcPr>
          <w:p w14:paraId="22C9579F" w14:textId="77777777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Kontaktní adresa</w:t>
            </w:r>
          </w:p>
        </w:tc>
        <w:tc>
          <w:tcPr>
            <w:tcW w:w="6729" w:type="dxa"/>
            <w:gridSpan w:val="7"/>
          </w:tcPr>
          <w:p w14:paraId="22C957A0" w14:textId="1D50AD5F" w:rsidR="00144D4D" w:rsidRPr="00144D4D" w:rsidRDefault="00144D4D" w:rsidP="000B5DA1">
            <w:pPr>
              <w:pStyle w:val="Texttabulkaoby"/>
            </w:pPr>
          </w:p>
        </w:tc>
      </w:tr>
      <w:tr w:rsidR="00144D4D" w:rsidRPr="00144D4D" w14:paraId="22C957A4" w14:textId="77777777" w:rsidTr="7D577694">
        <w:trPr>
          <w:cantSplit/>
        </w:trPr>
        <w:tc>
          <w:tcPr>
            <w:tcW w:w="2480" w:type="dxa"/>
          </w:tcPr>
          <w:p w14:paraId="22C957A2" w14:textId="77777777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Telefon/Fax</w:t>
            </w:r>
          </w:p>
        </w:tc>
        <w:tc>
          <w:tcPr>
            <w:tcW w:w="6729" w:type="dxa"/>
            <w:gridSpan w:val="7"/>
          </w:tcPr>
          <w:p w14:paraId="22C957A3" w14:textId="3B17D56D" w:rsidR="00144D4D" w:rsidRPr="00144D4D" w:rsidRDefault="00144D4D" w:rsidP="000B5DA1">
            <w:pPr>
              <w:pStyle w:val="Texttabulkaoby"/>
              <w:rPr>
                <w:rFonts w:ascii="Calibri" w:hAnsi="Calibri"/>
              </w:rPr>
            </w:pPr>
          </w:p>
        </w:tc>
      </w:tr>
      <w:tr w:rsidR="00144D4D" w:rsidRPr="00144D4D" w14:paraId="22C957A7" w14:textId="77777777" w:rsidTr="7D577694">
        <w:trPr>
          <w:cantSplit/>
        </w:trPr>
        <w:tc>
          <w:tcPr>
            <w:tcW w:w="2480" w:type="dxa"/>
          </w:tcPr>
          <w:p w14:paraId="22C957A5" w14:textId="77777777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E-mail</w:t>
            </w:r>
          </w:p>
        </w:tc>
        <w:tc>
          <w:tcPr>
            <w:tcW w:w="6729" w:type="dxa"/>
            <w:gridSpan w:val="7"/>
          </w:tcPr>
          <w:p w14:paraId="22C957A6" w14:textId="1C638E1E" w:rsidR="00144D4D" w:rsidRPr="00144D4D" w:rsidRDefault="00144D4D" w:rsidP="000B5DA1">
            <w:pPr>
              <w:pStyle w:val="Texttabulkaoby"/>
              <w:rPr>
                <w:rFonts w:ascii="Calibri" w:hAnsi="Calibri"/>
              </w:rPr>
            </w:pPr>
          </w:p>
        </w:tc>
      </w:tr>
      <w:tr w:rsidR="00144D4D" w:rsidRPr="00144D4D" w14:paraId="22C957C1" w14:textId="77777777" w:rsidTr="7D577694">
        <w:trPr>
          <w:cantSplit/>
        </w:trPr>
        <w:tc>
          <w:tcPr>
            <w:tcW w:w="9209" w:type="dxa"/>
            <w:gridSpan w:val="8"/>
          </w:tcPr>
          <w:p w14:paraId="22C957C0" w14:textId="1DB4EB2B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 xml:space="preserve">Statutární </w:t>
            </w:r>
            <w:r w:rsidR="00C50D6B">
              <w:rPr>
                <w:rFonts w:ascii="Calibri" w:hAnsi="Calibri"/>
              </w:rPr>
              <w:t>zástupce</w:t>
            </w:r>
            <w:r w:rsidR="00C50D6B" w:rsidRPr="00144D4D">
              <w:rPr>
                <w:rFonts w:ascii="Calibri" w:hAnsi="Calibri"/>
              </w:rPr>
              <w:t xml:space="preserve"> </w:t>
            </w:r>
            <w:r w:rsidRPr="00144D4D">
              <w:rPr>
                <w:rFonts w:ascii="Calibri" w:hAnsi="Calibri"/>
              </w:rPr>
              <w:t>podpisem potvrzuje, že žádost schválil a doporučil k předložení do výzvy.</w:t>
            </w:r>
          </w:p>
        </w:tc>
      </w:tr>
      <w:tr w:rsidR="00144D4D" w:rsidRPr="00144D4D" w14:paraId="22C957C3" w14:textId="77777777" w:rsidTr="7D577694">
        <w:trPr>
          <w:cantSplit/>
        </w:trPr>
        <w:tc>
          <w:tcPr>
            <w:tcW w:w="9209" w:type="dxa"/>
            <w:gridSpan w:val="8"/>
            <w:shd w:val="clear" w:color="auto" w:fill="D9E2F3" w:themeFill="accent1" w:themeFillTint="33"/>
          </w:tcPr>
          <w:p w14:paraId="22C957C2" w14:textId="5F2D08BF" w:rsidR="00144D4D" w:rsidRPr="00144D4D" w:rsidRDefault="00144D4D" w:rsidP="008C7750">
            <w:pPr>
              <w:pStyle w:val="Nadpis3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3</w:t>
            </w:r>
            <w:r w:rsidRPr="00144D4D">
              <w:rPr>
                <w:rFonts w:ascii="Calibri" w:hAnsi="Calibri"/>
                <w:color w:val="auto"/>
              </w:rPr>
              <w:t xml:space="preserve"> Údaje o projektu, na který je požadována </w:t>
            </w:r>
            <w:r w:rsidR="005105E9">
              <w:rPr>
                <w:rFonts w:ascii="Calibri" w:hAnsi="Calibri"/>
                <w:color w:val="auto"/>
              </w:rPr>
              <w:t>finanční podpora</w:t>
            </w:r>
          </w:p>
        </w:tc>
      </w:tr>
      <w:tr w:rsidR="00144D4D" w:rsidRPr="00144D4D" w14:paraId="22C957C9" w14:textId="77777777" w:rsidTr="7D577694">
        <w:trPr>
          <w:cantSplit/>
        </w:trPr>
        <w:tc>
          <w:tcPr>
            <w:tcW w:w="2480" w:type="dxa"/>
          </w:tcPr>
          <w:p w14:paraId="22C957C7" w14:textId="03C930D7" w:rsidR="00144D4D" w:rsidRPr="00144D4D" w:rsidRDefault="003C1805" w:rsidP="000B5DA1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144D4D" w:rsidRPr="00144D4D">
              <w:rPr>
                <w:rFonts w:ascii="Calibri" w:hAnsi="Calibri"/>
              </w:rPr>
              <w:t>.</w:t>
            </w:r>
            <w:r w:rsidR="00993F84">
              <w:rPr>
                <w:rFonts w:ascii="Calibri" w:hAnsi="Calibri"/>
              </w:rPr>
              <w:t>1</w:t>
            </w:r>
            <w:r w:rsidR="00144D4D" w:rsidRPr="00144D4D">
              <w:rPr>
                <w:rFonts w:ascii="Calibri" w:hAnsi="Calibri"/>
              </w:rPr>
              <w:t xml:space="preserve"> Účel dotace </w:t>
            </w:r>
          </w:p>
        </w:tc>
        <w:tc>
          <w:tcPr>
            <w:tcW w:w="6729" w:type="dxa"/>
            <w:gridSpan w:val="7"/>
          </w:tcPr>
          <w:p w14:paraId="1308D781" w14:textId="77777777" w:rsidR="00144D4D" w:rsidRDefault="00144D4D" w:rsidP="00E104F8">
            <w:pPr>
              <w:pStyle w:val="paragraph"/>
              <w:ind w:left="275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14:paraId="1B58D298" w14:textId="77777777" w:rsidR="00E104F8" w:rsidRDefault="00E104F8" w:rsidP="00E104F8">
            <w:pPr>
              <w:pStyle w:val="paragraph"/>
              <w:ind w:left="275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14:paraId="22C957C8" w14:textId="324FCE5F" w:rsidR="00E104F8" w:rsidRPr="005C3319" w:rsidRDefault="00E104F8" w:rsidP="00E104F8">
            <w:pPr>
              <w:pStyle w:val="paragraph"/>
              <w:ind w:left="275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4D4D" w:rsidRPr="00144D4D" w14:paraId="22C957CF" w14:textId="77777777" w:rsidTr="7D577694">
        <w:trPr>
          <w:cantSplit/>
        </w:trPr>
        <w:tc>
          <w:tcPr>
            <w:tcW w:w="2480" w:type="dxa"/>
          </w:tcPr>
          <w:p w14:paraId="22C957CA" w14:textId="58636CAA" w:rsidR="00144D4D" w:rsidRPr="00144D4D" w:rsidRDefault="003C1805" w:rsidP="000B5DA1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144D4D" w:rsidRPr="00144D4D">
              <w:rPr>
                <w:rFonts w:ascii="Calibri" w:hAnsi="Calibri"/>
              </w:rPr>
              <w:t>.</w:t>
            </w:r>
            <w:r w:rsidR="00993F84">
              <w:rPr>
                <w:rFonts w:ascii="Calibri" w:hAnsi="Calibri"/>
              </w:rPr>
              <w:t>2</w:t>
            </w:r>
            <w:r w:rsidR="00144D4D" w:rsidRPr="00144D4D">
              <w:rPr>
                <w:rFonts w:ascii="Calibri" w:hAnsi="Calibri"/>
              </w:rPr>
              <w:t xml:space="preserve"> Doba realizace projektu </w:t>
            </w:r>
          </w:p>
        </w:tc>
        <w:tc>
          <w:tcPr>
            <w:tcW w:w="425" w:type="dxa"/>
          </w:tcPr>
          <w:p w14:paraId="22C957CB" w14:textId="77777777" w:rsidR="00144D4D" w:rsidRPr="00144D4D" w:rsidRDefault="00144D4D" w:rsidP="000B5DA1">
            <w:pPr>
              <w:pStyle w:val="Texttabulkaoby"/>
              <w:rPr>
                <w:rFonts w:ascii="Calibri" w:hAnsi="Calibri"/>
                <w:b/>
              </w:rPr>
            </w:pPr>
            <w:r w:rsidRPr="00144D4D">
              <w:rPr>
                <w:rFonts w:ascii="Calibri" w:hAnsi="Calibri"/>
                <w:b/>
              </w:rPr>
              <w:t>od</w:t>
            </w:r>
          </w:p>
        </w:tc>
        <w:tc>
          <w:tcPr>
            <w:tcW w:w="3260" w:type="dxa"/>
            <w:gridSpan w:val="3"/>
          </w:tcPr>
          <w:p w14:paraId="22C957CC" w14:textId="3993DE65" w:rsidR="00144D4D" w:rsidRPr="002713BA" w:rsidRDefault="00144D4D" w:rsidP="00213F6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2C957CD" w14:textId="77777777" w:rsidR="00144D4D" w:rsidRPr="00144D4D" w:rsidRDefault="00144D4D" w:rsidP="000B5DA1">
            <w:pPr>
              <w:pStyle w:val="Texttabulkaoby"/>
              <w:rPr>
                <w:rFonts w:ascii="Calibri" w:hAnsi="Calibri"/>
                <w:b/>
              </w:rPr>
            </w:pPr>
            <w:r w:rsidRPr="00144D4D">
              <w:rPr>
                <w:rFonts w:ascii="Calibri" w:hAnsi="Calibri"/>
                <w:b/>
              </w:rPr>
              <w:t>do</w:t>
            </w:r>
          </w:p>
        </w:tc>
        <w:tc>
          <w:tcPr>
            <w:tcW w:w="2618" w:type="dxa"/>
            <w:gridSpan w:val="2"/>
          </w:tcPr>
          <w:p w14:paraId="22C957CE" w14:textId="78C7A5F9" w:rsidR="00144D4D" w:rsidRPr="002713BA" w:rsidRDefault="00144D4D" w:rsidP="002713BA">
            <w:pPr>
              <w:rPr>
                <w:sz w:val="20"/>
                <w:szCs w:val="20"/>
              </w:rPr>
            </w:pPr>
          </w:p>
        </w:tc>
      </w:tr>
      <w:tr w:rsidR="00144D4D" w:rsidRPr="00144D4D" w14:paraId="22C957D5" w14:textId="77777777" w:rsidTr="7D577694">
        <w:trPr>
          <w:cantSplit/>
        </w:trPr>
        <w:tc>
          <w:tcPr>
            <w:tcW w:w="2480" w:type="dxa"/>
          </w:tcPr>
          <w:p w14:paraId="22C957D3" w14:textId="4543A3C9" w:rsidR="00144D4D" w:rsidRPr="00144D4D" w:rsidRDefault="003C1805" w:rsidP="000B5DA1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3</w:t>
            </w:r>
            <w:r w:rsidR="00144D4D" w:rsidRPr="00144D4D">
              <w:rPr>
                <w:rFonts w:ascii="Calibri" w:hAnsi="Calibri"/>
              </w:rPr>
              <w:t>.</w:t>
            </w:r>
            <w:r w:rsidR="00993F84">
              <w:rPr>
                <w:rFonts w:ascii="Calibri" w:hAnsi="Calibri"/>
              </w:rPr>
              <w:t>3</w:t>
            </w:r>
            <w:r w:rsidR="00144D4D" w:rsidRPr="00144D4D">
              <w:rPr>
                <w:rFonts w:ascii="Calibri" w:hAnsi="Calibri"/>
              </w:rPr>
              <w:t xml:space="preserve"> Cíl projektu a jeho obsah (anotace projektu)</w:t>
            </w:r>
          </w:p>
        </w:tc>
        <w:tc>
          <w:tcPr>
            <w:tcW w:w="6729" w:type="dxa"/>
            <w:gridSpan w:val="7"/>
          </w:tcPr>
          <w:p w14:paraId="22C957D4" w14:textId="1E374722" w:rsidR="00144D4D" w:rsidRPr="00C00639" w:rsidRDefault="00144D4D" w:rsidP="00E104F8">
            <w:pPr>
              <w:pStyle w:val="paragraph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4D4D" w:rsidRPr="00144D4D" w14:paraId="22C957E5" w14:textId="77777777" w:rsidTr="7D577694">
        <w:trPr>
          <w:cantSplit/>
        </w:trPr>
        <w:tc>
          <w:tcPr>
            <w:tcW w:w="9209" w:type="dxa"/>
            <w:gridSpan w:val="8"/>
            <w:shd w:val="clear" w:color="auto" w:fill="D9E2F3" w:themeFill="accent1" w:themeFillTint="33"/>
          </w:tcPr>
          <w:p w14:paraId="22C957E4" w14:textId="1612E6E2" w:rsidR="00144D4D" w:rsidRPr="00144D4D" w:rsidRDefault="003C1805" w:rsidP="008C7750">
            <w:pPr>
              <w:pStyle w:val="Nadpis3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4</w:t>
            </w:r>
            <w:r w:rsidR="00144D4D" w:rsidRPr="00144D4D">
              <w:rPr>
                <w:rFonts w:ascii="Calibri" w:hAnsi="Calibri"/>
                <w:color w:val="auto"/>
              </w:rPr>
              <w:t xml:space="preserve"> Základní údaje o rozpočtových nákladech na projekt (vše v Kč)</w:t>
            </w:r>
          </w:p>
        </w:tc>
      </w:tr>
      <w:tr w:rsidR="00144D4D" w:rsidRPr="00144D4D" w14:paraId="22C957E8" w14:textId="77777777" w:rsidTr="7D577694">
        <w:trPr>
          <w:cantSplit/>
        </w:trPr>
        <w:tc>
          <w:tcPr>
            <w:tcW w:w="7083" w:type="dxa"/>
            <w:gridSpan w:val="7"/>
          </w:tcPr>
          <w:p w14:paraId="22C957E6" w14:textId="213483CB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Celkové náklady projektu</w:t>
            </w:r>
          </w:p>
        </w:tc>
        <w:tc>
          <w:tcPr>
            <w:tcW w:w="2126" w:type="dxa"/>
          </w:tcPr>
          <w:p w14:paraId="22C957E7" w14:textId="69377753" w:rsidR="00144D4D" w:rsidRPr="00D057D8" w:rsidRDefault="00144D4D" w:rsidP="0DFBCED5">
            <w:pPr>
              <w:jc w:val="right"/>
              <w:rPr>
                <w:sz w:val="20"/>
                <w:szCs w:val="20"/>
              </w:rPr>
            </w:pPr>
          </w:p>
        </w:tc>
      </w:tr>
      <w:tr w:rsidR="00144D4D" w:rsidRPr="00144D4D" w14:paraId="22C95805" w14:textId="77777777" w:rsidTr="7D577694">
        <w:trPr>
          <w:cantSplit/>
        </w:trPr>
        <w:tc>
          <w:tcPr>
            <w:tcW w:w="9209" w:type="dxa"/>
            <w:gridSpan w:val="8"/>
            <w:shd w:val="clear" w:color="auto" w:fill="D9E2F3" w:themeFill="accent1" w:themeFillTint="33"/>
          </w:tcPr>
          <w:p w14:paraId="22C95804" w14:textId="0BFD4A40" w:rsidR="00144D4D" w:rsidRPr="00144D4D" w:rsidRDefault="003C1805" w:rsidP="008C7750">
            <w:pPr>
              <w:pStyle w:val="Nadpis3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5</w:t>
            </w:r>
            <w:r w:rsidR="00144D4D" w:rsidRPr="00144D4D">
              <w:rPr>
                <w:rFonts w:ascii="Calibri" w:hAnsi="Calibri"/>
                <w:color w:val="auto"/>
              </w:rPr>
              <w:t xml:space="preserve"> </w:t>
            </w:r>
            <w:r>
              <w:rPr>
                <w:rFonts w:ascii="Calibri" w:hAnsi="Calibri"/>
                <w:color w:val="auto"/>
              </w:rPr>
              <w:t>Koordinátor projektu</w:t>
            </w:r>
            <w:r w:rsidR="00993F84">
              <w:rPr>
                <w:rStyle w:val="Znakapoznpodarou"/>
                <w:rFonts w:ascii="Calibri" w:hAnsi="Calibri"/>
                <w:color w:val="auto"/>
              </w:rPr>
              <w:footnoteReference w:id="2"/>
            </w:r>
          </w:p>
        </w:tc>
      </w:tr>
      <w:tr w:rsidR="00144D4D" w:rsidRPr="00144D4D" w14:paraId="22C95808" w14:textId="77777777" w:rsidTr="7D577694">
        <w:trPr>
          <w:cantSplit/>
        </w:trPr>
        <w:tc>
          <w:tcPr>
            <w:tcW w:w="4815" w:type="dxa"/>
            <w:gridSpan w:val="3"/>
          </w:tcPr>
          <w:p w14:paraId="22C95806" w14:textId="6B6A5018" w:rsidR="00144D4D" w:rsidRPr="00144D4D" w:rsidRDefault="003C1805" w:rsidP="000B5DA1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Jméno, příjmení, titul</w:t>
            </w:r>
          </w:p>
        </w:tc>
        <w:tc>
          <w:tcPr>
            <w:tcW w:w="4394" w:type="dxa"/>
            <w:gridSpan w:val="5"/>
          </w:tcPr>
          <w:p w14:paraId="22C95807" w14:textId="587DE8D7" w:rsidR="00144D4D" w:rsidRPr="00144D4D" w:rsidRDefault="00144D4D" w:rsidP="000B5DA1">
            <w:pPr>
              <w:pStyle w:val="Texttabulkaoby"/>
              <w:rPr>
                <w:rFonts w:ascii="Calibri" w:hAnsi="Calibri"/>
              </w:rPr>
            </w:pPr>
          </w:p>
        </w:tc>
      </w:tr>
      <w:tr w:rsidR="00144D4D" w:rsidRPr="00144D4D" w14:paraId="22C9580B" w14:textId="77777777" w:rsidTr="7D577694">
        <w:trPr>
          <w:cantSplit/>
        </w:trPr>
        <w:tc>
          <w:tcPr>
            <w:tcW w:w="4815" w:type="dxa"/>
            <w:gridSpan w:val="3"/>
          </w:tcPr>
          <w:p w14:paraId="22C95809" w14:textId="4B68CCF8" w:rsidR="00144D4D" w:rsidRPr="00144D4D" w:rsidRDefault="003C1805" w:rsidP="000B5DA1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Kontaktní e-mail</w:t>
            </w:r>
          </w:p>
        </w:tc>
        <w:tc>
          <w:tcPr>
            <w:tcW w:w="4394" w:type="dxa"/>
            <w:gridSpan w:val="5"/>
          </w:tcPr>
          <w:p w14:paraId="22C9580A" w14:textId="715A6255" w:rsidR="00144D4D" w:rsidRPr="00144D4D" w:rsidRDefault="00144D4D" w:rsidP="000B5DA1">
            <w:pPr>
              <w:pStyle w:val="Texttabulkaoby"/>
              <w:rPr>
                <w:rFonts w:ascii="Calibri" w:hAnsi="Calibri"/>
              </w:rPr>
            </w:pPr>
          </w:p>
        </w:tc>
      </w:tr>
      <w:tr w:rsidR="00144D4D" w:rsidRPr="00144D4D" w14:paraId="22C9580E" w14:textId="77777777" w:rsidTr="7D577694">
        <w:trPr>
          <w:cantSplit/>
        </w:trPr>
        <w:tc>
          <w:tcPr>
            <w:tcW w:w="4815" w:type="dxa"/>
            <w:gridSpan w:val="3"/>
          </w:tcPr>
          <w:p w14:paraId="22C9580C" w14:textId="1EA503D7" w:rsidR="00144D4D" w:rsidRPr="00144D4D" w:rsidRDefault="003C1805" w:rsidP="000B5DA1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Kontaktní telefon</w:t>
            </w:r>
          </w:p>
        </w:tc>
        <w:tc>
          <w:tcPr>
            <w:tcW w:w="4394" w:type="dxa"/>
            <w:gridSpan w:val="5"/>
          </w:tcPr>
          <w:p w14:paraId="22C9580D" w14:textId="337B5C1A" w:rsidR="00144D4D" w:rsidRPr="00144D4D" w:rsidRDefault="00144D4D" w:rsidP="000B5DA1">
            <w:pPr>
              <w:pStyle w:val="Texttabulkaoby"/>
              <w:rPr>
                <w:rFonts w:ascii="Calibri" w:hAnsi="Calibri"/>
              </w:rPr>
            </w:pPr>
          </w:p>
        </w:tc>
      </w:tr>
      <w:tr w:rsidR="00144D4D" w:rsidRPr="00144D4D" w14:paraId="22C95810" w14:textId="77777777" w:rsidTr="7D577694">
        <w:trPr>
          <w:cantSplit/>
        </w:trPr>
        <w:tc>
          <w:tcPr>
            <w:tcW w:w="9209" w:type="dxa"/>
            <w:gridSpan w:val="8"/>
            <w:shd w:val="clear" w:color="auto" w:fill="D9E2F3" w:themeFill="accent1" w:themeFillTint="33"/>
          </w:tcPr>
          <w:p w14:paraId="22C9580F" w14:textId="77777777" w:rsidR="00144D4D" w:rsidRPr="00144D4D" w:rsidRDefault="003C1805" w:rsidP="008C7750">
            <w:pPr>
              <w:pStyle w:val="Nadpis3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6 Čestné p</w:t>
            </w:r>
            <w:r w:rsidR="00144D4D" w:rsidRPr="00144D4D">
              <w:rPr>
                <w:rFonts w:ascii="Calibri" w:hAnsi="Calibri"/>
                <w:color w:val="auto"/>
              </w:rPr>
              <w:t>rohlášení žadatele</w:t>
            </w:r>
          </w:p>
        </w:tc>
      </w:tr>
      <w:tr w:rsidR="00144D4D" w:rsidRPr="00144D4D" w14:paraId="22C95816" w14:textId="77777777" w:rsidTr="7D577694">
        <w:tc>
          <w:tcPr>
            <w:tcW w:w="9209" w:type="dxa"/>
            <w:gridSpan w:val="8"/>
          </w:tcPr>
          <w:p w14:paraId="22C95811" w14:textId="77777777" w:rsidR="00144D4D" w:rsidRPr="00144D4D" w:rsidRDefault="00144D4D" w:rsidP="000B5DA1">
            <w:pPr>
              <w:pStyle w:val="Texttabulkaoby"/>
              <w:rPr>
                <w:rFonts w:asciiTheme="minorHAnsi" w:eastAsiaTheme="minorEastAsia" w:hAnsiTheme="minorHAnsi" w:cstheme="minorBidi"/>
              </w:rPr>
            </w:pPr>
            <w:r w:rsidRPr="35F83468">
              <w:rPr>
                <w:rFonts w:asciiTheme="minorHAnsi" w:eastAsiaTheme="minorEastAsia" w:hAnsiTheme="minorHAnsi" w:cstheme="minorBidi"/>
              </w:rPr>
              <w:t>Žadatel svým podpisem prohlašuje, že:</w:t>
            </w:r>
          </w:p>
          <w:p w14:paraId="22C95812" w14:textId="77777777" w:rsidR="00144D4D" w:rsidRPr="00144D4D" w:rsidRDefault="00144D4D" w:rsidP="00983E7A">
            <w:pPr>
              <w:pStyle w:val="Texttabulkaoby"/>
              <w:numPr>
                <w:ilvl w:val="0"/>
                <w:numId w:val="3"/>
              </w:numPr>
              <w:ind w:left="714" w:hanging="357"/>
              <w:jc w:val="both"/>
              <w:rPr>
                <w:rFonts w:asciiTheme="minorHAnsi" w:eastAsiaTheme="minorEastAsia" w:hAnsiTheme="minorHAnsi" w:cstheme="minorBidi"/>
              </w:rPr>
            </w:pPr>
            <w:r w:rsidRPr="35F83468">
              <w:rPr>
                <w:rFonts w:asciiTheme="minorHAnsi" w:eastAsiaTheme="minorEastAsia" w:hAnsiTheme="minorHAnsi" w:cstheme="minorBidi"/>
              </w:rPr>
              <w:t>ke dni podání žádosti nemá žádné závazky po lhůtě splatnosti ve vztahu ke státnímu rozpočtu, státnímu fondu, zdravotní pojišťovně, orgánům sociálního zabezpečení, rozpočtu územně samosprávného celku;</w:t>
            </w:r>
          </w:p>
          <w:p w14:paraId="22C95813" w14:textId="2A44BF92" w:rsidR="00144D4D" w:rsidRPr="00144D4D" w:rsidRDefault="00144D4D" w:rsidP="00983E7A">
            <w:pPr>
              <w:pStyle w:val="Texttabulkaoby"/>
              <w:numPr>
                <w:ilvl w:val="0"/>
                <w:numId w:val="3"/>
              </w:numPr>
              <w:ind w:left="714" w:hanging="357"/>
              <w:jc w:val="both"/>
              <w:rPr>
                <w:rFonts w:asciiTheme="minorHAnsi" w:eastAsiaTheme="minorEastAsia" w:hAnsiTheme="minorHAnsi" w:cstheme="minorBidi"/>
              </w:rPr>
            </w:pPr>
            <w:r w:rsidRPr="35F83468">
              <w:rPr>
                <w:rFonts w:asciiTheme="minorHAnsi" w:eastAsiaTheme="minorEastAsia" w:hAnsiTheme="minorHAnsi" w:cstheme="minorBidi"/>
              </w:rPr>
              <w:t>veškeré údaje uvedené v žádosti a přiložených dokumentech jsou pravdivé (úplné</w:t>
            </w:r>
            <w:r w:rsidR="0FCC40D2" w:rsidRPr="35F83468">
              <w:rPr>
                <w:rFonts w:asciiTheme="minorHAnsi" w:eastAsiaTheme="minorEastAsia" w:hAnsiTheme="minorHAnsi" w:cstheme="minorBidi"/>
              </w:rPr>
              <w:t>,</w:t>
            </w:r>
            <w:r w:rsidRPr="35F83468">
              <w:rPr>
                <w:rFonts w:asciiTheme="minorHAnsi" w:eastAsiaTheme="minorEastAsia" w:hAnsiTheme="minorHAnsi" w:cstheme="minorBidi"/>
              </w:rPr>
              <w:t xml:space="preserve"> správné</w:t>
            </w:r>
            <w:r w:rsidR="26D9DF83" w:rsidRPr="35F83468">
              <w:rPr>
                <w:rFonts w:asciiTheme="minorHAnsi" w:eastAsiaTheme="minorEastAsia" w:hAnsiTheme="minorHAnsi" w:cstheme="minorBidi"/>
              </w:rPr>
              <w:t>, přesné a spolehlivé a řádně odůvodňují všechny cíle</w:t>
            </w:r>
            <w:r w:rsidRPr="35F83468">
              <w:rPr>
                <w:rFonts w:asciiTheme="minorHAnsi" w:eastAsiaTheme="minorEastAsia" w:hAnsiTheme="minorHAnsi" w:cstheme="minorBidi"/>
              </w:rPr>
              <w:t>)</w:t>
            </w:r>
            <w:r w:rsidR="00627637" w:rsidRPr="35F83468">
              <w:rPr>
                <w:rFonts w:asciiTheme="minorHAnsi" w:eastAsiaTheme="minorEastAsia" w:hAnsiTheme="minorHAnsi" w:cstheme="minorBidi"/>
              </w:rPr>
              <w:t>;</w:t>
            </w:r>
          </w:p>
          <w:p w14:paraId="0FDDB33F" w14:textId="0E4E6A78" w:rsidR="003C1805" w:rsidRPr="00144D4D" w:rsidRDefault="31744F7A" w:rsidP="00983E7A">
            <w:pPr>
              <w:pStyle w:val="Texttabulkaoby"/>
              <w:numPr>
                <w:ilvl w:val="0"/>
                <w:numId w:val="3"/>
              </w:numPr>
              <w:ind w:left="714" w:hanging="357"/>
              <w:jc w:val="both"/>
              <w:rPr>
                <w:rFonts w:asciiTheme="minorHAnsi" w:eastAsiaTheme="minorEastAsia" w:hAnsiTheme="minorHAnsi" w:cstheme="minorBidi"/>
              </w:rPr>
            </w:pPr>
            <w:r w:rsidRPr="35F83468">
              <w:rPr>
                <w:rFonts w:asciiTheme="minorHAnsi" w:eastAsiaTheme="minorEastAsia" w:hAnsiTheme="minorHAnsi" w:cstheme="minorBidi"/>
              </w:rPr>
              <w:t>cíle uvedené v návrhu projektu budou uspokojivě plněny a budou v souladu s výzvou</w:t>
            </w:r>
            <w:r w:rsidR="00627637" w:rsidRPr="35F83468">
              <w:rPr>
                <w:rFonts w:asciiTheme="minorHAnsi" w:eastAsiaTheme="minorEastAsia" w:hAnsiTheme="minorHAnsi" w:cstheme="minorBidi"/>
              </w:rPr>
              <w:t>;</w:t>
            </w:r>
            <w:r w:rsidRPr="35F83468">
              <w:rPr>
                <w:rFonts w:asciiTheme="minorHAnsi" w:eastAsiaTheme="minorEastAsia" w:hAnsiTheme="minorHAnsi" w:cstheme="minorBidi"/>
              </w:rPr>
              <w:t xml:space="preserve"> </w:t>
            </w:r>
          </w:p>
          <w:p w14:paraId="4B18F52D" w14:textId="1A0030D0" w:rsidR="003C1805" w:rsidRPr="00144D4D" w:rsidRDefault="181A8869" w:rsidP="00983E7A">
            <w:pPr>
              <w:pStyle w:val="Texttabulkaoby"/>
              <w:numPr>
                <w:ilvl w:val="0"/>
                <w:numId w:val="3"/>
              </w:numPr>
              <w:ind w:left="714" w:hanging="357"/>
              <w:jc w:val="both"/>
              <w:rPr>
                <w:rFonts w:asciiTheme="minorHAnsi" w:eastAsiaTheme="minorEastAsia" w:hAnsiTheme="minorHAnsi" w:cstheme="minorBidi"/>
              </w:rPr>
            </w:pPr>
            <w:r w:rsidRPr="35F83468">
              <w:rPr>
                <w:rFonts w:asciiTheme="minorHAnsi" w:eastAsiaTheme="minorEastAsia" w:hAnsiTheme="minorHAnsi" w:cstheme="minorBidi"/>
              </w:rPr>
              <w:t>mu nejsou známy žádné informace, které by vedly k pochybnostem o splnění cílů projektu</w:t>
            </w:r>
            <w:r w:rsidR="00627637" w:rsidRPr="35F83468">
              <w:rPr>
                <w:rFonts w:asciiTheme="minorHAnsi" w:eastAsiaTheme="minorEastAsia" w:hAnsiTheme="minorHAnsi" w:cstheme="minorBidi"/>
              </w:rPr>
              <w:t>;</w:t>
            </w:r>
            <w:r w:rsidRPr="35F83468">
              <w:rPr>
                <w:rFonts w:asciiTheme="minorHAnsi" w:eastAsiaTheme="minorEastAsia" w:hAnsiTheme="minorHAnsi" w:cstheme="minorBidi"/>
              </w:rPr>
              <w:t xml:space="preserve">  </w:t>
            </w:r>
          </w:p>
          <w:p w14:paraId="69FAD4A0" w14:textId="0FE9894A" w:rsidR="003C1805" w:rsidRPr="00144D4D" w:rsidRDefault="181A8869" w:rsidP="00983E7A">
            <w:pPr>
              <w:pStyle w:val="Odstavecseseznamem"/>
              <w:numPr>
                <w:ilvl w:val="0"/>
                <w:numId w:val="3"/>
              </w:numPr>
              <w:spacing w:before="120"/>
              <w:ind w:left="714" w:hanging="357"/>
              <w:contextualSpacing w:val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F83468">
              <w:rPr>
                <w:rFonts w:asciiTheme="minorHAnsi" w:eastAsiaTheme="minorEastAsia" w:hAnsiTheme="minorHAnsi" w:cstheme="minorBidi"/>
                <w:sz w:val="20"/>
                <w:szCs w:val="20"/>
              </w:rPr>
              <w:t>poskytnuté finanční prostředky budou využity k zamýšlenému účelu, tj. k plnění cílů dle návrhu projektu a toto bude kontrolováno</w:t>
            </w:r>
            <w:r w:rsidR="00627637" w:rsidRPr="00627637">
              <w:rPr>
                <w:rFonts w:asciiTheme="minorHAnsi" w:eastAsiaTheme="minorEastAsia" w:hAnsiTheme="minorHAnsi" w:cstheme="minorBidi"/>
                <w:sz w:val="20"/>
                <w:szCs w:val="20"/>
              </w:rPr>
              <w:t>;</w:t>
            </w:r>
            <w:r w:rsidRPr="35F83468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 </w:t>
            </w:r>
          </w:p>
          <w:p w14:paraId="52906DFA" w14:textId="46AEE62B" w:rsidR="003C1805" w:rsidRPr="00144D4D" w:rsidRDefault="181A8869" w:rsidP="00983E7A">
            <w:pPr>
              <w:pStyle w:val="Odstavecseseznamem"/>
              <w:numPr>
                <w:ilvl w:val="0"/>
                <w:numId w:val="3"/>
              </w:numPr>
              <w:spacing w:before="120"/>
              <w:ind w:left="714" w:hanging="357"/>
              <w:contextualSpacing w:val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F83468">
              <w:rPr>
                <w:rFonts w:asciiTheme="minorHAnsi" w:eastAsiaTheme="minorEastAsia" w:hAnsiTheme="minorHAnsi" w:cstheme="minorBidi"/>
                <w:sz w:val="20"/>
                <w:szCs w:val="20"/>
              </w:rPr>
              <w:t>zavedené systémy, kterými jsou cíle plněny, jsou funkční a spolehlivé a zanechávají dostatečnou auditní stopu prokazující dosažení všech potřebných cílů (vč. povinného reportingu). Jedná se zejména o uchovávání a poskytování podpůrných dokladů prokazujících, že aktivita je správně implementována a že tato implementace je v souladu s požadavky kladenými na čerpání finančních prostředků uvedenými ve výzvě</w:t>
            </w:r>
            <w:r w:rsidR="00627637" w:rsidRPr="35F83468">
              <w:rPr>
                <w:rFonts w:asciiTheme="minorHAnsi" w:eastAsiaTheme="minorEastAsia" w:hAnsiTheme="minorHAnsi" w:cstheme="minorBidi"/>
              </w:rPr>
              <w:t>;</w:t>
            </w:r>
            <w:r w:rsidRPr="35F83468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 </w:t>
            </w:r>
          </w:p>
          <w:p w14:paraId="0A4D3481" w14:textId="583B431A" w:rsidR="003C1805" w:rsidRPr="00144D4D" w:rsidRDefault="181A8869" w:rsidP="00983E7A">
            <w:pPr>
              <w:pStyle w:val="Odstavecseseznamem"/>
              <w:numPr>
                <w:ilvl w:val="0"/>
                <w:numId w:val="3"/>
              </w:numPr>
              <w:spacing w:before="120"/>
              <w:ind w:left="714" w:hanging="357"/>
              <w:contextualSpacing w:val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F83468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kontrolní a řídící systémy v dané aktivitě poskytují nezbytné záruky, že s finančními prostředky je nakládáno v souladu se všemi příslušnými pravidly, zejména s pravidly pro předcházení střetu zájmů, předcházení podvodů a korupci v souladu se zásadou řádného finančního řízení a dále, že problematika střetu zájmů, předcházení podvodům a korupci byla řádně zkontrolována.  </w:t>
            </w:r>
          </w:p>
          <w:p w14:paraId="31332105" w14:textId="6A639E93" w:rsidR="003C1805" w:rsidRPr="00144D4D" w:rsidRDefault="181A8869" w:rsidP="00983E7A">
            <w:pPr>
              <w:pStyle w:val="Odstavecseseznamem"/>
              <w:numPr>
                <w:ilvl w:val="0"/>
                <w:numId w:val="3"/>
              </w:numPr>
              <w:spacing w:before="120"/>
              <w:ind w:left="714" w:hanging="357"/>
              <w:contextualSpacing w:val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F83468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na stejné způsobilé výdaje nebo jejich části uvedené v návrhu projektu nebyla a nebude čerpána jiná veřejná podpora podle článku 107 odst. 1 Smlouvy o fungování Evropské unie, podpora z prostředků Unie, které centrálně spravují orgány, agentury, společné podniky a jiné subjekty Unie a která není přímo ani nepřímo pod kontrolou členských států, a ani podpora v režimu de minimis.  </w:t>
            </w:r>
          </w:p>
          <w:p w14:paraId="0323AE48" w14:textId="480F56E9" w:rsidR="003C1805" w:rsidRPr="00144D4D" w:rsidRDefault="181A8869" w:rsidP="00983E7A">
            <w:pPr>
              <w:pStyle w:val="Odstavecseseznamem"/>
              <w:numPr>
                <w:ilvl w:val="0"/>
                <w:numId w:val="3"/>
              </w:numPr>
              <w:spacing w:before="120"/>
              <w:ind w:left="714" w:hanging="357"/>
              <w:contextualSpacing w:val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F83468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na stejné způsobilé výdaje nebo jejich části uvedené v návrhu projektu nebyla a nebude čerpána podpora z jiného fondu nebo nástroje Unie, případně téhož fondu, ale jiného programu.  </w:t>
            </w:r>
          </w:p>
          <w:p w14:paraId="1C6E2F6B" w14:textId="5CF5D8B1" w:rsidR="003C1805" w:rsidRPr="00144D4D" w:rsidRDefault="181A8869" w:rsidP="00983E7A">
            <w:pPr>
              <w:pStyle w:val="Odstavecseseznamem"/>
              <w:numPr>
                <w:ilvl w:val="0"/>
                <w:numId w:val="3"/>
              </w:numPr>
              <w:spacing w:before="120"/>
              <w:ind w:left="714" w:hanging="357"/>
              <w:contextualSpacing w:val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F83468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veškeré aktivity, jež podléhají principu „významně nepoškozovat“ (DNSH), tyto požadavky řádně a trvale splňují a jsou posuzovány v souladu s Technickými pokyny k uplatňování zásady „významně nepoškozovat“ podle nařízení o Nástroji pro oživení a odolnost dle oznámení Komise (2021/C 58/01).  </w:t>
            </w:r>
          </w:p>
          <w:p w14:paraId="2B01D4BA" w14:textId="64BD3F6A" w:rsidR="003C1805" w:rsidRPr="00144D4D" w:rsidRDefault="181A8869" w:rsidP="00983E7A">
            <w:pPr>
              <w:pStyle w:val="Odstavecseseznamem"/>
              <w:numPr>
                <w:ilvl w:val="0"/>
                <w:numId w:val="3"/>
              </w:numPr>
              <w:spacing w:before="120"/>
              <w:ind w:left="714" w:hanging="357"/>
              <w:contextualSpacing w:val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F83468">
              <w:rPr>
                <w:rFonts w:asciiTheme="minorHAnsi" w:eastAsiaTheme="minorEastAsia" w:hAnsiTheme="minorHAnsi" w:cstheme="minorBidi"/>
                <w:sz w:val="20"/>
                <w:szCs w:val="20"/>
              </w:rPr>
              <w:t>bude nad danou aktivitou evidovat a shromažďovat pro účely auditu a kontroly a pro zjištění srovnatelných informací o využívání finančních prostředků v souvislosti s naplňováním cílů dle této výzvy následující standardizované kategorie údajů a v případě potřeby zajistím k těmto údajům neprodleně přístup</w:t>
            </w:r>
            <w:r w:rsidR="00627637">
              <w:rPr>
                <w:rFonts w:asciiTheme="minorHAnsi" w:eastAsiaTheme="minorEastAsia" w:hAnsiTheme="minorHAnsi" w:cstheme="minorBidi"/>
                <w:sz w:val="20"/>
                <w:szCs w:val="20"/>
              </w:rPr>
              <w:t>,</w:t>
            </w:r>
            <w:r w:rsidRPr="35F83468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 </w:t>
            </w:r>
          </w:p>
          <w:p w14:paraId="552E1100" w14:textId="2C9EB302" w:rsidR="003C1805" w:rsidRPr="00144D4D" w:rsidRDefault="181A8869" w:rsidP="4B076942">
            <w:pPr>
              <w:pStyle w:val="Odstavecseseznamem"/>
              <w:numPr>
                <w:ilvl w:val="0"/>
                <w:numId w:val="3"/>
              </w:numPr>
              <w:spacing w:before="120"/>
              <w:ind w:left="714" w:hanging="357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B076942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že veškeré záznamy budou řádně vedeny a uchovávány v souladu s článkem 132 nařízení Evropského parlamentu a Rady (EU, Euratom) 2018/1046 ze dne 18. července 2018, kterým se stanoví finanční pravidla pro souhrnný rozpočet Unie, mění nařízení (EU) č. 1296/2013, (EU) č. 1301/2013, (EU) č. </w:t>
            </w:r>
            <w:r w:rsidRPr="4B076942">
              <w:rPr>
                <w:rFonts w:asciiTheme="minorHAnsi" w:eastAsiaTheme="minorEastAsia" w:hAnsiTheme="minorHAnsi" w:cstheme="minorBidi"/>
                <w:sz w:val="20"/>
                <w:szCs w:val="20"/>
              </w:rPr>
              <w:lastRenderedPageBreak/>
              <w:t>1303/2013, (EU) č. 1304/2013, (EU) č. 1309/2013, (EU) č. 1316/2013, (EU) č. 223/2014 a (EU) č. 283/2014 a rozhodnutí č. 541/2014/EU a zrušuje nařízení (EU, Euratom) č. 966/2012</w:t>
            </w:r>
            <w:r w:rsidRPr="4B076942">
              <w:rPr>
                <w:rStyle w:val="Znakapoznpodarou"/>
                <w:rFonts w:asciiTheme="minorHAnsi" w:eastAsiaTheme="minorEastAsia" w:hAnsiTheme="minorHAnsi" w:cstheme="minorBidi"/>
                <w:sz w:val="20"/>
                <w:szCs w:val="20"/>
              </w:rPr>
              <w:footnoteReference w:id="3"/>
            </w:r>
            <w:r w:rsidRPr="4B076942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.  </w:t>
            </w:r>
          </w:p>
          <w:p w14:paraId="6DB63818" w14:textId="56C1400B" w:rsidR="003C1805" w:rsidRPr="00144D4D" w:rsidRDefault="181A8869" w:rsidP="00983E7A">
            <w:pPr>
              <w:pStyle w:val="Odstavecseseznamem"/>
              <w:numPr>
                <w:ilvl w:val="0"/>
                <w:numId w:val="3"/>
              </w:numPr>
              <w:spacing w:before="120"/>
              <w:ind w:left="714" w:hanging="357"/>
              <w:contextualSpacing w:val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F83468">
              <w:rPr>
                <w:rFonts w:asciiTheme="minorHAnsi" w:eastAsiaTheme="minorEastAsia" w:hAnsiTheme="minorHAnsi" w:cstheme="minorBidi"/>
                <w:sz w:val="20"/>
                <w:szCs w:val="20"/>
              </w:rPr>
              <w:t>budou dodržovány veškeré zásady povinné publicity související s</w:t>
            </w:r>
            <w:r w:rsidR="005105E9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 Nástrojem na podporu oživení a odolnosti (RRF, angl. </w:t>
            </w:r>
            <w:proofErr w:type="spellStart"/>
            <w:r w:rsidR="005105E9">
              <w:rPr>
                <w:rFonts w:asciiTheme="minorHAnsi" w:eastAsiaTheme="minorEastAsia" w:hAnsiTheme="minorHAnsi" w:cstheme="minorBidi"/>
                <w:sz w:val="20"/>
                <w:szCs w:val="20"/>
              </w:rPr>
              <w:t>Recovery</w:t>
            </w:r>
            <w:proofErr w:type="spellEnd"/>
            <w:r w:rsidR="005105E9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and </w:t>
            </w:r>
            <w:proofErr w:type="spellStart"/>
            <w:r w:rsidR="005105E9">
              <w:rPr>
                <w:rFonts w:asciiTheme="minorHAnsi" w:eastAsiaTheme="minorEastAsia" w:hAnsiTheme="minorHAnsi" w:cstheme="minorBidi"/>
                <w:sz w:val="20"/>
                <w:szCs w:val="20"/>
              </w:rPr>
              <w:t>Resilience</w:t>
            </w:r>
            <w:proofErr w:type="spellEnd"/>
            <w:r w:rsidR="005105E9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Facility)</w:t>
            </w:r>
            <w:r w:rsidRPr="35F83468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.  </w:t>
            </w:r>
          </w:p>
          <w:p w14:paraId="22C95815" w14:textId="2057F124" w:rsidR="003C1805" w:rsidRPr="00DF18AF" w:rsidRDefault="003C1805" w:rsidP="00DF18AF">
            <w:pPr>
              <w:pStyle w:val="Odstavecseseznamem"/>
              <w:numPr>
                <w:ilvl w:val="0"/>
                <w:numId w:val="3"/>
              </w:numPr>
              <w:spacing w:before="120"/>
              <w:ind w:left="714" w:hanging="357"/>
              <w:contextualSpacing w:val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F83468">
              <w:rPr>
                <w:rFonts w:asciiTheme="minorHAnsi" w:eastAsiaTheme="minorEastAsia" w:hAnsiTheme="minorHAnsi" w:cstheme="minorBidi"/>
                <w:sz w:val="20"/>
                <w:szCs w:val="20"/>
              </w:rPr>
              <w:t>Žadatel svým podpisem této žádosti stvrzuje, že všechny jím poskytnuté osobní údaje spojené s touto žádostí jsou pravdivé, a bere na vědomí, že od zahájení správního řízení bude správní orgán v</w:t>
            </w:r>
            <w:r w:rsidR="00CD2093">
              <w:rPr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proofErr w:type="gramStart"/>
            <w:r w:rsidRPr="35F83468">
              <w:rPr>
                <w:rFonts w:asciiTheme="minorHAnsi" w:eastAsiaTheme="minorEastAsia" w:hAnsiTheme="minorHAnsi" w:cstheme="minorBidi"/>
                <w:sz w:val="20"/>
                <w:szCs w:val="20"/>
              </w:rPr>
              <w:t>souladu</w:t>
            </w:r>
            <w:r w:rsidR="00CD209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Pr="35F83468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s</w:t>
            </w:r>
            <w:proofErr w:type="gramEnd"/>
            <w:r w:rsidRPr="35F83468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legislativou týkající se ochrany osobních údajů tyto osobní údaje zpracovávat a uchovávat po dobu nezbytně nutnou.</w:t>
            </w:r>
          </w:p>
        </w:tc>
      </w:tr>
    </w:tbl>
    <w:p w14:paraId="22C95817" w14:textId="77777777" w:rsidR="00144D4D" w:rsidRPr="00144D4D" w:rsidRDefault="00144D4D" w:rsidP="00144D4D">
      <w:pPr>
        <w:ind w:left="567" w:hanging="567"/>
        <w:rPr>
          <w:sz w:val="20"/>
        </w:rPr>
      </w:pPr>
    </w:p>
    <w:p w14:paraId="22C95818" w14:textId="77777777" w:rsidR="00144D4D" w:rsidRPr="00144D4D" w:rsidRDefault="00144D4D" w:rsidP="00144D4D">
      <w:pPr>
        <w:ind w:left="567" w:hanging="567"/>
        <w:rPr>
          <w:sz w:val="20"/>
        </w:rPr>
      </w:pPr>
    </w:p>
    <w:p w14:paraId="22C95819" w14:textId="1A6D1790" w:rsidR="00144D4D" w:rsidRPr="00144D4D" w:rsidRDefault="00144D4D" w:rsidP="00144D4D">
      <w:pPr>
        <w:ind w:left="567" w:hanging="567"/>
        <w:rPr>
          <w:rFonts w:asciiTheme="minorHAnsi" w:hAnsiTheme="minorHAnsi"/>
          <w:b/>
          <w:sz w:val="20"/>
          <w:szCs w:val="20"/>
        </w:rPr>
      </w:pPr>
      <w:proofErr w:type="gramStart"/>
      <w:r w:rsidRPr="086722D4">
        <w:rPr>
          <w:rFonts w:asciiTheme="minorHAnsi" w:hAnsiTheme="minorHAnsi"/>
          <w:b/>
          <w:sz w:val="20"/>
          <w:szCs w:val="20"/>
        </w:rPr>
        <w:t>Datum:</w:t>
      </w:r>
      <w:r w:rsidRPr="086722D4">
        <w:rPr>
          <w:rFonts w:asciiTheme="minorHAnsi" w:hAnsiTheme="minorHAnsi"/>
          <w:sz w:val="20"/>
          <w:szCs w:val="20"/>
        </w:rPr>
        <w:t xml:space="preserve">   </w:t>
      </w:r>
      <w:proofErr w:type="gramEnd"/>
      <w:r w:rsidRPr="086722D4">
        <w:rPr>
          <w:rFonts w:asciiTheme="minorHAnsi" w:hAnsiTheme="minorHAnsi"/>
          <w:sz w:val="20"/>
          <w:szCs w:val="20"/>
        </w:rPr>
        <w:t xml:space="preserve">                                                     </w:t>
      </w:r>
      <w:r w:rsidRPr="086722D4">
        <w:rPr>
          <w:rFonts w:asciiTheme="minorHAnsi" w:hAnsiTheme="minorHAnsi"/>
          <w:b/>
          <w:sz w:val="20"/>
          <w:szCs w:val="20"/>
        </w:rPr>
        <w:t>Podpis osoby oprávněné jednat jménem žadatele:</w:t>
      </w:r>
    </w:p>
    <w:p w14:paraId="22C9581A" w14:textId="77777777" w:rsidR="00144D4D" w:rsidRPr="00144D4D" w:rsidRDefault="00144D4D" w:rsidP="00144D4D">
      <w:pPr>
        <w:ind w:left="567" w:hanging="567"/>
        <w:rPr>
          <w:rFonts w:asciiTheme="minorHAnsi" w:hAnsiTheme="minorHAnsi"/>
          <w:sz w:val="20"/>
        </w:rPr>
      </w:pPr>
    </w:p>
    <w:p w14:paraId="22C9581B" w14:textId="77777777" w:rsidR="00144D4D" w:rsidRPr="00144D4D" w:rsidRDefault="00144D4D" w:rsidP="00144D4D">
      <w:pPr>
        <w:ind w:left="567" w:hanging="567"/>
        <w:rPr>
          <w:rFonts w:asciiTheme="minorHAnsi" w:hAnsiTheme="minorHAnsi"/>
          <w:sz w:val="20"/>
        </w:rPr>
      </w:pPr>
    </w:p>
    <w:p w14:paraId="22C9581C" w14:textId="77777777" w:rsidR="00B96866" w:rsidRPr="00144D4D" w:rsidRDefault="00B96866" w:rsidP="00B96866">
      <w:pPr>
        <w:rPr>
          <w:rFonts w:ascii="Calibri" w:hAnsi="Calibri"/>
        </w:rPr>
      </w:pPr>
    </w:p>
    <w:sectPr w:rsidR="00B96866" w:rsidRPr="00144D4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714AE" w14:textId="77777777" w:rsidR="00C54F86" w:rsidRDefault="00C54F86" w:rsidP="00B96866">
      <w:r>
        <w:separator/>
      </w:r>
    </w:p>
  </w:endnote>
  <w:endnote w:type="continuationSeparator" w:id="0">
    <w:p w14:paraId="60C74F11" w14:textId="77777777" w:rsidR="00C54F86" w:rsidRDefault="00C54F86" w:rsidP="00B96866">
      <w:r>
        <w:continuationSeparator/>
      </w:r>
    </w:p>
  </w:endnote>
  <w:endnote w:type="continuationNotice" w:id="1">
    <w:p w14:paraId="4BE9FC81" w14:textId="77777777" w:rsidR="00C54F86" w:rsidRDefault="00C54F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</w:rPr>
      <w:id w:val="30928681"/>
      <w:docPartObj>
        <w:docPartGallery w:val="Page Numbers (Bottom of Page)"/>
        <w:docPartUnique/>
      </w:docPartObj>
    </w:sdtPr>
    <w:sdtEndPr/>
    <w:sdtContent>
      <w:p w14:paraId="22C95822" w14:textId="77777777" w:rsidR="00A87B2B" w:rsidRPr="00A87B2B" w:rsidRDefault="00A87B2B">
        <w:pPr>
          <w:pStyle w:val="Zpat"/>
          <w:jc w:val="center"/>
          <w:rPr>
            <w:rFonts w:ascii="Calibri" w:hAnsi="Calibri" w:cs="Calibri"/>
          </w:rPr>
        </w:pPr>
        <w:r w:rsidRPr="00A87B2B">
          <w:rPr>
            <w:rFonts w:ascii="Calibri" w:hAnsi="Calibri" w:cs="Calibri"/>
            <w:color w:val="2B579A"/>
            <w:shd w:val="clear" w:color="auto" w:fill="E6E6E6"/>
          </w:rPr>
          <w:fldChar w:fldCharType="begin"/>
        </w:r>
        <w:r w:rsidRPr="00A87B2B">
          <w:rPr>
            <w:rFonts w:ascii="Calibri" w:hAnsi="Calibri" w:cs="Calibri"/>
          </w:rPr>
          <w:instrText>PAGE   \* MERGEFORMAT</w:instrText>
        </w:r>
        <w:r w:rsidRPr="00A87B2B">
          <w:rPr>
            <w:rFonts w:ascii="Calibri" w:hAnsi="Calibri" w:cs="Calibri"/>
            <w:color w:val="2B579A"/>
            <w:shd w:val="clear" w:color="auto" w:fill="E6E6E6"/>
          </w:rPr>
          <w:fldChar w:fldCharType="separate"/>
        </w:r>
        <w:r w:rsidRPr="00A87B2B">
          <w:rPr>
            <w:rFonts w:ascii="Calibri" w:hAnsi="Calibri" w:cs="Calibri"/>
          </w:rPr>
          <w:t>2</w:t>
        </w:r>
        <w:r w:rsidRPr="00A87B2B">
          <w:rPr>
            <w:rFonts w:ascii="Calibri" w:hAnsi="Calibri" w:cs="Calibri"/>
            <w:color w:val="2B579A"/>
            <w:shd w:val="clear" w:color="auto" w:fill="E6E6E6"/>
          </w:rPr>
          <w:fldChar w:fldCharType="end"/>
        </w:r>
      </w:p>
    </w:sdtContent>
  </w:sdt>
  <w:p w14:paraId="22C95823" w14:textId="77777777" w:rsidR="00530B5D" w:rsidRPr="00A87B2B" w:rsidRDefault="00530B5D">
    <w:pPr>
      <w:pStyle w:val="Zpat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3AC25" w14:textId="77777777" w:rsidR="00C54F86" w:rsidRDefault="00C54F86" w:rsidP="00B96866">
      <w:r>
        <w:separator/>
      </w:r>
    </w:p>
  </w:footnote>
  <w:footnote w:type="continuationSeparator" w:id="0">
    <w:p w14:paraId="199420BC" w14:textId="77777777" w:rsidR="00C54F86" w:rsidRDefault="00C54F86" w:rsidP="00B96866">
      <w:r>
        <w:continuationSeparator/>
      </w:r>
    </w:p>
  </w:footnote>
  <w:footnote w:type="continuationNotice" w:id="1">
    <w:p w14:paraId="5F26B144" w14:textId="77777777" w:rsidR="00C54F86" w:rsidRDefault="00C54F86"/>
  </w:footnote>
  <w:footnote w:id="2">
    <w:p w14:paraId="0F1623F6" w14:textId="154E613F" w:rsidR="00993F84" w:rsidRPr="0070258F" w:rsidRDefault="00993F84">
      <w:pPr>
        <w:pStyle w:val="Textpoznpodarou"/>
        <w:rPr>
          <w:rFonts w:asciiTheme="minorHAnsi" w:hAnsiTheme="minorHAnsi" w:cstheme="minorHAnsi"/>
        </w:rPr>
      </w:pPr>
      <w:r w:rsidRPr="0070258F">
        <w:rPr>
          <w:rStyle w:val="Znakapoznpodarou"/>
          <w:rFonts w:asciiTheme="minorHAnsi" w:hAnsiTheme="minorHAnsi" w:cstheme="minorHAnsi"/>
        </w:rPr>
        <w:footnoteRef/>
      </w:r>
      <w:r w:rsidRPr="0070258F">
        <w:rPr>
          <w:rFonts w:asciiTheme="minorHAnsi" w:hAnsiTheme="minorHAnsi" w:cstheme="minorHAnsi"/>
        </w:rPr>
        <w:t xml:space="preserve"> Koordinátor projektu je fyzická osoba odpovědná za realizaci projektu, je hlavní kontaktní osobou mezi žadatelem/příjemcem a poskytovatelem </w:t>
      </w:r>
      <w:r w:rsidR="005105E9" w:rsidRPr="0070258F">
        <w:rPr>
          <w:rFonts w:asciiTheme="minorHAnsi" w:hAnsiTheme="minorHAnsi" w:cstheme="minorHAnsi"/>
        </w:rPr>
        <w:t>finanční podpory</w:t>
      </w:r>
      <w:r w:rsidRPr="0070258F">
        <w:rPr>
          <w:rFonts w:asciiTheme="minorHAnsi" w:hAnsiTheme="minorHAnsi" w:cstheme="minorHAnsi"/>
        </w:rPr>
        <w:t>.</w:t>
      </w:r>
    </w:p>
  </w:footnote>
  <w:footnote w:id="3">
    <w:p w14:paraId="78C56ECF" w14:textId="5C8991B7" w:rsidR="4B076942" w:rsidRDefault="4B076942" w:rsidP="00AE6032">
      <w:pPr>
        <w:pStyle w:val="Textpoznpodarou"/>
      </w:pPr>
      <w:r w:rsidRPr="4B076942">
        <w:rPr>
          <w:rStyle w:val="Znakapoznpodarou"/>
        </w:rPr>
        <w:footnoteRef/>
      </w:r>
      <w:r w:rsidRPr="00644798">
        <w:t xml:space="preserve"> </w:t>
      </w:r>
      <w:r w:rsidR="00CD2093" w:rsidRPr="00CD2093">
        <w:rPr>
          <w:rFonts w:asciiTheme="minorHAnsi" w:hAnsiTheme="minorHAnsi" w:cstheme="minorHAnsi"/>
        </w:rPr>
        <w:t>https://eur-lex.europa.eu/legal-content/CS/TXT/?uri=CELEX:32018R1046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017027" w14:paraId="4188D7F1" w14:textId="77777777" w:rsidTr="000B5DA1">
      <w:tc>
        <w:tcPr>
          <w:tcW w:w="3005" w:type="dxa"/>
        </w:tcPr>
        <w:p w14:paraId="24C6A5B6" w14:textId="77777777" w:rsidR="00017027" w:rsidRDefault="00017027" w:rsidP="00017027">
          <w:pPr>
            <w:pStyle w:val="Zhlav"/>
            <w:rPr>
              <w:b/>
              <w:color w:val="FF0000"/>
              <w:sz w:val="28"/>
              <w:szCs w:val="28"/>
            </w:rPr>
          </w:pPr>
          <w:r>
            <w:rPr>
              <w:noProof/>
              <w:color w:val="2B579A"/>
              <w:shd w:val="clear" w:color="auto" w:fill="E6E6E6"/>
            </w:rPr>
            <w:drawing>
              <wp:inline distT="0" distB="0" distL="0" distR="0" wp14:anchorId="39D103A1" wp14:editId="2285117B">
                <wp:extent cx="1619250" cy="433176"/>
                <wp:effectExtent l="0" t="0" r="0" b="5080"/>
                <wp:docPr id="17" name="Obrázek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4498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3CFF1A2" w14:textId="77777777" w:rsidR="00017027" w:rsidRDefault="00017027" w:rsidP="00017027">
          <w:pPr>
            <w:pStyle w:val="Zhlav"/>
            <w:jc w:val="right"/>
            <w:rPr>
              <w:b/>
              <w:color w:val="FF0000"/>
              <w:sz w:val="28"/>
              <w:szCs w:val="28"/>
            </w:rPr>
          </w:pPr>
          <w:r>
            <w:rPr>
              <w:noProof/>
              <w:color w:val="2B579A"/>
              <w:shd w:val="clear" w:color="auto" w:fill="E6E6E6"/>
            </w:rPr>
            <w:drawing>
              <wp:inline distT="0" distB="0" distL="0" distR="0" wp14:anchorId="65FC54ED" wp14:editId="1C52FF9C">
                <wp:extent cx="960680" cy="432000"/>
                <wp:effectExtent l="0" t="0" r="0" b="6350"/>
                <wp:docPr id="18" name="Obráze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14:paraId="0B75CEBD" w14:textId="77777777" w:rsidR="00017027" w:rsidRDefault="00017027" w:rsidP="00017027">
          <w:pPr>
            <w:pStyle w:val="Zhlav"/>
            <w:jc w:val="right"/>
            <w:rPr>
              <w:b/>
              <w:color w:val="FF0000"/>
              <w:sz w:val="28"/>
              <w:szCs w:val="28"/>
            </w:rPr>
          </w:pPr>
          <w:r>
            <w:rPr>
              <w:noProof/>
              <w:color w:val="2B579A"/>
              <w:shd w:val="clear" w:color="auto" w:fill="E6E6E6"/>
            </w:rPr>
            <w:drawing>
              <wp:inline distT="0" distB="0" distL="0" distR="0" wp14:anchorId="3724D2A6" wp14:editId="1AB1EF04">
                <wp:extent cx="866568" cy="432000"/>
                <wp:effectExtent l="0" t="0" r="0" b="6350"/>
                <wp:docPr id="19" name="Obrázek 19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934F7DF" w14:textId="3E2ECEF7" w:rsidR="00017027" w:rsidRPr="00017027" w:rsidRDefault="00017027">
    <w:pPr>
      <w:pStyle w:val="Zhlav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A48B9"/>
    <w:multiLevelType w:val="multilevel"/>
    <w:tmpl w:val="38A0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D5B4E"/>
    <w:multiLevelType w:val="multilevel"/>
    <w:tmpl w:val="2A8A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0199A"/>
    <w:multiLevelType w:val="hybridMultilevel"/>
    <w:tmpl w:val="DE34E9A6"/>
    <w:lvl w:ilvl="0" w:tplc="BB588E06">
      <w:start w:val="8"/>
      <w:numFmt w:val="bullet"/>
      <w:lvlText w:val="-"/>
      <w:lvlJc w:val="left"/>
      <w:pPr>
        <w:ind w:left="1074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2AB51469"/>
    <w:multiLevelType w:val="multilevel"/>
    <w:tmpl w:val="8B5A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15152"/>
    <w:multiLevelType w:val="multilevel"/>
    <w:tmpl w:val="0AA8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626416"/>
    <w:multiLevelType w:val="multilevel"/>
    <w:tmpl w:val="EF7AB590"/>
    <w:lvl w:ilvl="0">
      <w:start w:val="1"/>
      <w:numFmt w:val="bullet"/>
      <w:lvlText w:val=""/>
      <w:lvlJc w:val="left"/>
      <w:pPr>
        <w:tabs>
          <w:tab w:val="num" w:pos="348"/>
        </w:tabs>
        <w:ind w:left="34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732CD7"/>
    <w:multiLevelType w:val="hybridMultilevel"/>
    <w:tmpl w:val="F476E9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62202"/>
    <w:multiLevelType w:val="hybridMultilevel"/>
    <w:tmpl w:val="DA2A12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6706CDE"/>
    <w:multiLevelType w:val="hybridMultilevel"/>
    <w:tmpl w:val="C1F4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491562">
    <w:abstractNumId w:val="7"/>
  </w:num>
  <w:num w:numId="2" w16cid:durableId="919755412">
    <w:abstractNumId w:val="8"/>
  </w:num>
  <w:num w:numId="3" w16cid:durableId="1103258828">
    <w:abstractNumId w:val="6"/>
  </w:num>
  <w:num w:numId="4" w16cid:durableId="1855609443">
    <w:abstractNumId w:val="5"/>
  </w:num>
  <w:num w:numId="5" w16cid:durableId="1781952017">
    <w:abstractNumId w:val="0"/>
  </w:num>
  <w:num w:numId="6" w16cid:durableId="1816988127">
    <w:abstractNumId w:val="4"/>
  </w:num>
  <w:num w:numId="7" w16cid:durableId="1175850197">
    <w:abstractNumId w:val="3"/>
  </w:num>
  <w:num w:numId="8" w16cid:durableId="1719628311">
    <w:abstractNumId w:val="1"/>
  </w:num>
  <w:num w:numId="9" w16cid:durableId="1682049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77"/>
    <w:rsid w:val="00014252"/>
    <w:rsid w:val="00015928"/>
    <w:rsid w:val="00017027"/>
    <w:rsid w:val="000268F7"/>
    <w:rsid w:val="00057D7D"/>
    <w:rsid w:val="000644F9"/>
    <w:rsid w:val="00073BEE"/>
    <w:rsid w:val="00085144"/>
    <w:rsid w:val="00090348"/>
    <w:rsid w:val="000B5DA1"/>
    <w:rsid w:val="000F7D01"/>
    <w:rsid w:val="00127106"/>
    <w:rsid w:val="00144D4D"/>
    <w:rsid w:val="001637AC"/>
    <w:rsid w:val="001747DD"/>
    <w:rsid w:val="001758FF"/>
    <w:rsid w:val="00194B7A"/>
    <w:rsid w:val="00194FA5"/>
    <w:rsid w:val="001B1124"/>
    <w:rsid w:val="001E7690"/>
    <w:rsid w:val="001F631A"/>
    <w:rsid w:val="00213F6A"/>
    <w:rsid w:val="002308C8"/>
    <w:rsid w:val="00263D88"/>
    <w:rsid w:val="002713BA"/>
    <w:rsid w:val="00274A98"/>
    <w:rsid w:val="002B7A8D"/>
    <w:rsid w:val="00323989"/>
    <w:rsid w:val="0033119A"/>
    <w:rsid w:val="00340623"/>
    <w:rsid w:val="003441AD"/>
    <w:rsid w:val="00350695"/>
    <w:rsid w:val="00356E17"/>
    <w:rsid w:val="0036723E"/>
    <w:rsid w:val="00397D7D"/>
    <w:rsid w:val="003A2B87"/>
    <w:rsid w:val="003B45CC"/>
    <w:rsid w:val="003B792D"/>
    <w:rsid w:val="003C1805"/>
    <w:rsid w:val="003D41A9"/>
    <w:rsid w:val="004232A5"/>
    <w:rsid w:val="00437C0B"/>
    <w:rsid w:val="00456476"/>
    <w:rsid w:val="00465DDC"/>
    <w:rsid w:val="0049114F"/>
    <w:rsid w:val="004B371B"/>
    <w:rsid w:val="004C25D4"/>
    <w:rsid w:val="004C50E1"/>
    <w:rsid w:val="004E4193"/>
    <w:rsid w:val="004F40DD"/>
    <w:rsid w:val="005105E9"/>
    <w:rsid w:val="00514D46"/>
    <w:rsid w:val="00530B5D"/>
    <w:rsid w:val="005468AC"/>
    <w:rsid w:val="00556699"/>
    <w:rsid w:val="00564DB4"/>
    <w:rsid w:val="005A21EE"/>
    <w:rsid w:val="005C3319"/>
    <w:rsid w:val="00611F8A"/>
    <w:rsid w:val="00613904"/>
    <w:rsid w:val="00627637"/>
    <w:rsid w:val="00630D0F"/>
    <w:rsid w:val="006352E8"/>
    <w:rsid w:val="00637C4B"/>
    <w:rsid w:val="00644798"/>
    <w:rsid w:val="00671A20"/>
    <w:rsid w:val="006A3309"/>
    <w:rsid w:val="006C5154"/>
    <w:rsid w:val="0070258F"/>
    <w:rsid w:val="00711247"/>
    <w:rsid w:val="00761B6F"/>
    <w:rsid w:val="0079526E"/>
    <w:rsid w:val="007D7277"/>
    <w:rsid w:val="007F76EA"/>
    <w:rsid w:val="00806DC6"/>
    <w:rsid w:val="008567D1"/>
    <w:rsid w:val="008856F2"/>
    <w:rsid w:val="008C7750"/>
    <w:rsid w:val="008E52D6"/>
    <w:rsid w:val="009140D3"/>
    <w:rsid w:val="009142C6"/>
    <w:rsid w:val="00915752"/>
    <w:rsid w:val="0092799D"/>
    <w:rsid w:val="00983E7A"/>
    <w:rsid w:val="00993F84"/>
    <w:rsid w:val="009B7169"/>
    <w:rsid w:val="009D4CC8"/>
    <w:rsid w:val="009E1015"/>
    <w:rsid w:val="009F176C"/>
    <w:rsid w:val="00A02BE4"/>
    <w:rsid w:val="00A15D8F"/>
    <w:rsid w:val="00A56CE9"/>
    <w:rsid w:val="00A76B76"/>
    <w:rsid w:val="00A76D09"/>
    <w:rsid w:val="00A87B2B"/>
    <w:rsid w:val="00AA4D16"/>
    <w:rsid w:val="00AE6032"/>
    <w:rsid w:val="00B1686E"/>
    <w:rsid w:val="00B27197"/>
    <w:rsid w:val="00B85BB5"/>
    <w:rsid w:val="00B96866"/>
    <w:rsid w:val="00BA6DA1"/>
    <w:rsid w:val="00BB2A6C"/>
    <w:rsid w:val="00BF3711"/>
    <w:rsid w:val="00C00639"/>
    <w:rsid w:val="00C04231"/>
    <w:rsid w:val="00C4201E"/>
    <w:rsid w:val="00C50D6B"/>
    <w:rsid w:val="00C54F86"/>
    <w:rsid w:val="00C72830"/>
    <w:rsid w:val="00CB4869"/>
    <w:rsid w:val="00CB7D41"/>
    <w:rsid w:val="00CD2093"/>
    <w:rsid w:val="00CE38A3"/>
    <w:rsid w:val="00D038C9"/>
    <w:rsid w:val="00D057D8"/>
    <w:rsid w:val="00D333EA"/>
    <w:rsid w:val="00D36838"/>
    <w:rsid w:val="00D860D0"/>
    <w:rsid w:val="00DB2726"/>
    <w:rsid w:val="00DC05F8"/>
    <w:rsid w:val="00DF18AF"/>
    <w:rsid w:val="00E104F8"/>
    <w:rsid w:val="00E3390A"/>
    <w:rsid w:val="00E84536"/>
    <w:rsid w:val="00E87508"/>
    <w:rsid w:val="00ED22F3"/>
    <w:rsid w:val="00EE5157"/>
    <w:rsid w:val="00F0428B"/>
    <w:rsid w:val="00F9365E"/>
    <w:rsid w:val="00FA771D"/>
    <w:rsid w:val="00FE6E43"/>
    <w:rsid w:val="02D8382A"/>
    <w:rsid w:val="0342EF4A"/>
    <w:rsid w:val="04026982"/>
    <w:rsid w:val="055B68EA"/>
    <w:rsid w:val="08465808"/>
    <w:rsid w:val="086722D4"/>
    <w:rsid w:val="088FAF02"/>
    <w:rsid w:val="08D67CEC"/>
    <w:rsid w:val="0A00AD9B"/>
    <w:rsid w:val="0DFBCED5"/>
    <w:rsid w:val="0FCC40D2"/>
    <w:rsid w:val="12F74740"/>
    <w:rsid w:val="1600A496"/>
    <w:rsid w:val="17B34EBB"/>
    <w:rsid w:val="181A8869"/>
    <w:rsid w:val="1921E43E"/>
    <w:rsid w:val="19EB078F"/>
    <w:rsid w:val="1BCFF808"/>
    <w:rsid w:val="1CA6C134"/>
    <w:rsid w:val="2075776C"/>
    <w:rsid w:val="229718FC"/>
    <w:rsid w:val="23072DED"/>
    <w:rsid w:val="231E835C"/>
    <w:rsid w:val="23D1D29B"/>
    <w:rsid w:val="2624866B"/>
    <w:rsid w:val="26D9DF83"/>
    <w:rsid w:val="2899A569"/>
    <w:rsid w:val="2AF52BE5"/>
    <w:rsid w:val="2CF86781"/>
    <w:rsid w:val="2E293053"/>
    <w:rsid w:val="31034941"/>
    <w:rsid w:val="31744F7A"/>
    <w:rsid w:val="31F20DD5"/>
    <w:rsid w:val="3243396E"/>
    <w:rsid w:val="32B022A3"/>
    <w:rsid w:val="3386A449"/>
    <w:rsid w:val="33B38CD6"/>
    <w:rsid w:val="35F83468"/>
    <w:rsid w:val="3614296F"/>
    <w:rsid w:val="36DAD309"/>
    <w:rsid w:val="37C800CA"/>
    <w:rsid w:val="38893D79"/>
    <w:rsid w:val="38AE0BEA"/>
    <w:rsid w:val="3A9B1BBF"/>
    <w:rsid w:val="3BB3CC45"/>
    <w:rsid w:val="3C40B84F"/>
    <w:rsid w:val="4089F082"/>
    <w:rsid w:val="40B23E4E"/>
    <w:rsid w:val="40C8DC9D"/>
    <w:rsid w:val="441AF4D0"/>
    <w:rsid w:val="44A9F0DB"/>
    <w:rsid w:val="464E93E7"/>
    <w:rsid w:val="465943F4"/>
    <w:rsid w:val="46CB3865"/>
    <w:rsid w:val="47717F6B"/>
    <w:rsid w:val="48AB0757"/>
    <w:rsid w:val="48D23E1B"/>
    <w:rsid w:val="4B076942"/>
    <w:rsid w:val="4BD8F06A"/>
    <w:rsid w:val="4CFCA4E6"/>
    <w:rsid w:val="4D40D2DD"/>
    <w:rsid w:val="5350246C"/>
    <w:rsid w:val="5AAFD177"/>
    <w:rsid w:val="5AF8A5B4"/>
    <w:rsid w:val="5B49AD4E"/>
    <w:rsid w:val="5BFE899E"/>
    <w:rsid w:val="5C6A1394"/>
    <w:rsid w:val="5C9D4D84"/>
    <w:rsid w:val="5CD4F64F"/>
    <w:rsid w:val="6253A834"/>
    <w:rsid w:val="6293FC5E"/>
    <w:rsid w:val="63169D3B"/>
    <w:rsid w:val="6342A7FD"/>
    <w:rsid w:val="66A8595B"/>
    <w:rsid w:val="67F34D5E"/>
    <w:rsid w:val="6D998537"/>
    <w:rsid w:val="70177B5B"/>
    <w:rsid w:val="7092E8E4"/>
    <w:rsid w:val="71E3AF4D"/>
    <w:rsid w:val="72856E17"/>
    <w:rsid w:val="72F336C7"/>
    <w:rsid w:val="74B02FE8"/>
    <w:rsid w:val="75F047E5"/>
    <w:rsid w:val="76D430C7"/>
    <w:rsid w:val="798AD40E"/>
    <w:rsid w:val="7AECA4EF"/>
    <w:rsid w:val="7BA01A06"/>
    <w:rsid w:val="7CB68C72"/>
    <w:rsid w:val="7D577694"/>
    <w:rsid w:val="7E8A4397"/>
    <w:rsid w:val="7FB5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5751"/>
  <w15:chartTrackingRefBased/>
  <w15:docId w15:val="{F0BFABD7-6A8B-43F8-8AC8-C60C3B7C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6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96866"/>
    <w:pPr>
      <w:keepNext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4D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4D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96866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B96866"/>
    <w:rPr>
      <w:b/>
      <w:bCs/>
      <w:i/>
      <w:iCs/>
    </w:rPr>
  </w:style>
  <w:style w:type="character" w:customStyle="1" w:styleId="ZkladntextChar">
    <w:name w:val="Základní text Char"/>
    <w:basedOn w:val="Standardnpsmoodstavce"/>
    <w:link w:val="Zkladntext"/>
    <w:rsid w:val="00B96866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B9686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9686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B96866"/>
    <w:rPr>
      <w:vertAlign w:val="superscript"/>
    </w:rPr>
  </w:style>
  <w:style w:type="table" w:styleId="Mkatabulky">
    <w:name w:val="Table Grid"/>
    <w:basedOn w:val="Normlntabulka"/>
    <w:uiPriority w:val="39"/>
    <w:rsid w:val="00B96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144D4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styleId="Hypertextovodkaz">
    <w:name w:val="Hyperlink"/>
    <w:rsid w:val="00144D4D"/>
    <w:rPr>
      <w:color w:val="0000FF"/>
      <w:u w:val="single"/>
    </w:rPr>
  </w:style>
  <w:style w:type="paragraph" w:customStyle="1" w:styleId="Texttabulka">
    <w:name w:val="Text tabulka"/>
    <w:basedOn w:val="Nadpis4"/>
    <w:rsid w:val="00144D4D"/>
    <w:pPr>
      <w:keepNext w:val="0"/>
      <w:spacing w:before="120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</w:rPr>
  </w:style>
  <w:style w:type="paragraph" w:customStyle="1" w:styleId="Texttabulkaoby">
    <w:name w:val="Text tabulka obyč"/>
    <w:basedOn w:val="Texttabulka"/>
    <w:rsid w:val="00144D4D"/>
    <w:rPr>
      <w:b w:val="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4D4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30B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0B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30B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0B5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239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2398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39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9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9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39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3989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ormaltextrun">
    <w:name w:val="normaltextrun"/>
    <w:basedOn w:val="Standardnpsmoodstavce"/>
    <w:rsid w:val="00213F6A"/>
  </w:style>
  <w:style w:type="paragraph" w:customStyle="1" w:styleId="paragraph">
    <w:name w:val="paragraph"/>
    <w:basedOn w:val="Normln"/>
    <w:rsid w:val="001637AC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1637AC"/>
  </w:style>
  <w:style w:type="character" w:styleId="Zmnka">
    <w:name w:val="Mention"/>
    <w:basedOn w:val="Standardnpsmoodstavce"/>
    <w:uiPriority w:val="99"/>
    <w:unhideWhenUsed/>
    <w:rsid w:val="00BA6DA1"/>
    <w:rPr>
      <w:color w:val="2B579A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3B45CC"/>
    <w:pPr>
      <w:ind w:left="720"/>
      <w:contextualSpacing/>
    </w:pPr>
  </w:style>
  <w:style w:type="paragraph" w:styleId="Revize">
    <w:name w:val="Revision"/>
    <w:hidden/>
    <w:uiPriority w:val="99"/>
    <w:semiHidden/>
    <w:rsid w:val="00915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4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D47DC7B53F64AAAC1C16C6F97A165" ma:contentTypeVersion="6" ma:contentTypeDescription="Vytvoří nový dokument" ma:contentTypeScope="" ma:versionID="d61898e6dd111d78f96959219dcdded4">
  <xsd:schema xmlns:xsd="http://www.w3.org/2001/XMLSchema" xmlns:xs="http://www.w3.org/2001/XMLSchema" xmlns:p="http://schemas.microsoft.com/office/2006/metadata/properties" xmlns:ns2="5d2192bf-edee-4206-a68f-23f5bbe5667a" xmlns:ns3="83a653dc-d263-4071-a968-ca35ed13d90d" targetNamespace="http://schemas.microsoft.com/office/2006/metadata/properties" ma:root="true" ma:fieldsID="81bf8f0f35398eda4b578d68183fb42c" ns2:_="" ns3:_="">
    <xsd:import namespace="5d2192bf-edee-4206-a68f-23f5bbe5667a"/>
    <xsd:import namespace="83a653dc-d263-4071-a968-ca35ed13d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192bf-edee-4206-a68f-23f5bbe56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653dc-d263-4071-a968-ca35ed13d9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A23DB-1E97-4312-A12D-98F930659A76}">
  <ds:schemaRefs>
    <ds:schemaRef ds:uri="http://schemas.microsoft.com/office/2006/documentManagement/types"/>
    <ds:schemaRef ds:uri="http://purl.org/dc/dcmitype/"/>
    <ds:schemaRef ds:uri="5d2192bf-edee-4206-a68f-23f5bbe5667a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83a653dc-d263-4071-a968-ca35ed13d90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3433133-4F9B-4ACD-BFED-F3840F5867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31D10-4BDF-4A0D-9979-8A04F7712E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28848A-4C61-4013-8B5E-E4B876873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2192bf-edee-4206-a68f-23f5bbe5667a"/>
    <ds:schemaRef ds:uri="83a653dc-d263-4071-a968-ca35ed13d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702</Words>
  <Characters>4147</Characters>
  <Application>Microsoft Office Word</Application>
  <DocSecurity>0</DocSecurity>
  <Lines>34</Lines>
  <Paragraphs>9</Paragraphs>
  <ScaleCrop>false</ScaleCrop>
  <Company>MŠMT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Jitka</dc:creator>
  <cp:keywords/>
  <dc:description/>
  <cp:lastModifiedBy>Syrová Zuzana</cp:lastModifiedBy>
  <cp:revision>82</cp:revision>
  <cp:lastPrinted>2021-12-03T03:00:00Z</cp:lastPrinted>
  <dcterms:created xsi:type="dcterms:W3CDTF">2021-12-03T01:43:00Z</dcterms:created>
  <dcterms:modified xsi:type="dcterms:W3CDTF">2024-03-12T13:21:00Z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0x010100900D47DC7B53F64AAAC1C16C6F97A165</vt:lpwstr>
  </property>
  <property fmtid="{D5CDD505-2E9C-101B-9397-08002B2CF9AE}" pid="3" name="_dlc_DocIdItemGuid">
    <vt:lpwstr>59dccda5-0e56-41fe-bc4e-bc8fba6fdf2f</vt:lpwstr>
  </property>
  <property fmtid="{D5CDD505-2E9C-101B-9397-08002B2CF9AE}" pid="4" name="Order">
    <vt:r8>213300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