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7636FC51"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0146A4E7" w:rsidR="002B5C49" w:rsidRDefault="00000000" w:rsidP="00DC4EF4">
      <w:pPr>
        <w:spacing w:after="240"/>
        <w:ind w:left="708"/>
        <w:jc w:val="left"/>
        <w:rPr>
          <w:rFonts w:ascii="Times New Roman" w:hAnsi="Times New Roman" w:cs="Times New Roman"/>
          <w:b/>
          <w:sz w:val="24"/>
          <w:szCs w:val="24"/>
        </w:rPr>
      </w:pPr>
      <w:sdt>
        <w:sdtPr>
          <w:rPr>
            <w:rFonts w:cstheme="minorHAnsi"/>
            <w:b/>
            <w:sz w:val="24"/>
            <w:szCs w:val="24"/>
          </w:rPr>
          <w:id w:val="-599951896"/>
          <w14:checkbox>
            <w14:checked w14:val="0"/>
            <w14:checkedState w14:val="2612" w14:font="MS Gothic"/>
            <w14:uncheckedState w14:val="2610" w14:font="MS Gothic"/>
          </w14:checkbox>
        </w:sdtPr>
        <w:sdtContent>
          <w:r w:rsidR="00C97E32">
            <w:rPr>
              <w:rFonts w:ascii="MS Gothic" w:eastAsia="MS Gothic" w:hAnsi="MS Gothic" w:cstheme="minorHAnsi" w:hint="eastAsia"/>
              <w:b/>
              <w:sz w:val="24"/>
              <w:szCs w:val="24"/>
            </w:rPr>
            <w:t>☐</w:t>
          </w:r>
        </w:sdtContent>
      </w:sdt>
      <w:r w:rsidR="00DC4EF4">
        <w:rPr>
          <w:noProof/>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252893507"/>
          <w14:checkbox>
            <w14:checked w14:val="0"/>
            <w14:checkedState w14:val="2612" w14:font="MS Gothic"/>
            <w14:uncheckedState w14:val="2610" w14:font="MS Gothic"/>
          </w14:checkbox>
        </w:sdtPr>
        <w:sdtContent>
          <w:r w:rsidR="00DC4EF4">
            <w:rPr>
              <w:rFonts w:ascii="MS Gothic" w:eastAsia="MS Gothic" w:hAnsi="MS Gothic" w:cstheme="minorHAnsi" w:hint="eastAsia"/>
              <w:b/>
              <w:sz w:val="24"/>
              <w:szCs w:val="24"/>
            </w:rPr>
            <w:t>☐</w:t>
          </w:r>
        </w:sdtContent>
      </w:sdt>
      <w:r w:rsidR="00DC4EF4" w:rsidRPr="00EA0E7E">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0EEE7427" w14:textId="1BF23135" w:rsidR="002D1A05" w:rsidRDefault="00471BD4" w:rsidP="00471BD4">
            <w:pPr>
              <w:rPr>
                <w:rFonts w:cstheme="minorHAnsi"/>
                <w:b/>
                <w:bCs/>
                <w:szCs w:val="21"/>
              </w:rPr>
            </w:pPr>
            <w:r>
              <w:rPr>
                <w:rFonts w:cstheme="minorHAnsi"/>
                <w:b/>
                <w:szCs w:val="21"/>
              </w:rPr>
              <w:t>Služební místo</w:t>
            </w:r>
            <w:r w:rsidR="00DC4EF4">
              <w:rPr>
                <w:rFonts w:cstheme="minorHAnsi"/>
                <w:b/>
                <w:szCs w:val="21"/>
              </w:rPr>
              <w:t>:</w:t>
            </w:r>
            <w:r w:rsidR="00994E96">
              <w:rPr>
                <w:rFonts w:cstheme="minorHAnsi"/>
                <w:b/>
                <w:szCs w:val="21"/>
              </w:rPr>
              <w:t xml:space="preserve"> </w:t>
            </w:r>
            <w:r w:rsidR="00DC4EF4" w:rsidRPr="00465DC8">
              <w:rPr>
                <w:b/>
                <w:bCs/>
                <w:color w:val="000000" w:themeColor="text1"/>
              </w:rPr>
              <w:t>Odborný metodik*</w:t>
            </w:r>
            <w:r w:rsidR="00DC4EF4" w:rsidRPr="009B7D93">
              <w:rPr>
                <w:b/>
                <w:bCs/>
                <w:color w:val="000000" w:themeColor="text1"/>
              </w:rPr>
              <w:t>metodička</w:t>
            </w:r>
            <w:r w:rsidR="009B7D93" w:rsidRPr="009B7D93">
              <w:rPr>
                <w:b/>
                <w:bCs/>
                <w:color w:val="000000" w:themeColor="text1"/>
              </w:rPr>
              <w:t xml:space="preserve"> - </w:t>
            </w:r>
            <w:r w:rsidR="008541DF">
              <w:rPr>
                <w:rFonts w:cstheme="minorHAnsi"/>
                <w:b/>
                <w:bCs/>
              </w:rPr>
              <w:t>právník</w:t>
            </w:r>
            <w:r w:rsidR="009B7D93" w:rsidRPr="009B7D93">
              <w:rPr>
                <w:rFonts w:cstheme="minorHAnsi"/>
                <w:b/>
                <w:bCs/>
              </w:rPr>
              <w:t>*</w:t>
            </w:r>
            <w:r w:rsidR="008541DF">
              <w:rPr>
                <w:rFonts w:cstheme="minorHAnsi"/>
                <w:b/>
                <w:bCs/>
              </w:rPr>
              <w:t>právnička</w:t>
            </w:r>
            <w:r w:rsidR="00DC4EF4" w:rsidRPr="00465DC8">
              <w:rPr>
                <w:b/>
                <w:bCs/>
                <w:color w:val="000000" w:themeColor="text1"/>
              </w:rPr>
              <w:t xml:space="preserve"> v oddělení metodické </w:t>
            </w:r>
            <w:r w:rsidR="00DC4EF4">
              <w:rPr>
                <w:b/>
                <w:bCs/>
                <w:color w:val="000000" w:themeColor="text1"/>
              </w:rPr>
              <w:t>podpory</w:t>
            </w:r>
          </w:p>
          <w:p w14:paraId="70804606" w14:textId="1A53FD8F" w:rsidR="00572C22" w:rsidRPr="00572C22" w:rsidRDefault="00572C22" w:rsidP="00471BD4">
            <w:pPr>
              <w:rPr>
                <w:rFonts w:cstheme="minorHAnsi"/>
                <w:b/>
                <w:bCs/>
                <w:szCs w:val="21"/>
              </w:rPr>
            </w:pPr>
            <w:r w:rsidRPr="00EA0E7E">
              <w:rPr>
                <w:rFonts w:cstheme="minorHAnsi"/>
                <w:b/>
                <w:bCs/>
                <w:szCs w:val="21"/>
              </w:rPr>
              <w:t>v</w:t>
            </w:r>
            <w:r w:rsidR="00994E96">
              <w:rPr>
                <w:rFonts w:cstheme="minorHAnsi"/>
                <w:b/>
                <w:bCs/>
                <w:szCs w:val="21"/>
              </w:rPr>
              <w:t> </w:t>
            </w:r>
            <w:r w:rsidRPr="00EA0E7E">
              <w:rPr>
                <w:rFonts w:cstheme="minorHAnsi"/>
                <w:b/>
                <w:bCs/>
                <w:szCs w:val="21"/>
              </w:rPr>
              <w:t>odboru</w:t>
            </w:r>
            <w:r w:rsidR="00994E96">
              <w:rPr>
                <w:rFonts w:cstheme="minorHAnsi"/>
                <w:b/>
                <w:bCs/>
                <w:szCs w:val="21"/>
              </w:rPr>
              <w:t xml:space="preserve"> </w:t>
            </w:r>
            <w:r w:rsidR="00DC4EF4">
              <w:rPr>
                <w:rFonts w:eastAsia="Times New Roman" w:cstheme="minorHAnsi"/>
                <w:b/>
                <w:bCs/>
                <w:szCs w:val="21"/>
              </w:rPr>
              <w:t>podpory škol a zřizovatelů</w:t>
            </w:r>
          </w:p>
          <w:p w14:paraId="1B7D79B6" w14:textId="1FC639B9"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994E96">
              <w:rPr>
                <w:rFonts w:cstheme="minorHAnsi"/>
                <w:b/>
                <w:bCs/>
                <w:szCs w:val="21"/>
              </w:rPr>
              <w:t xml:space="preserve"> </w:t>
            </w:r>
            <w:r w:rsidR="00994E96" w:rsidRPr="00994E96">
              <w:rPr>
                <w:rFonts w:cstheme="minorHAnsi"/>
                <w:b/>
                <w:bCs/>
                <w:szCs w:val="21"/>
              </w:rPr>
              <w:t>MSMT-VYB-</w:t>
            </w:r>
            <w:r w:rsidR="00DC4EF4">
              <w:rPr>
                <w:rFonts w:cstheme="minorHAnsi"/>
                <w:b/>
                <w:bCs/>
                <w:szCs w:val="21"/>
              </w:rPr>
              <w:t>47</w:t>
            </w:r>
            <w:r w:rsidR="00994E96" w:rsidRPr="00994E96">
              <w:rPr>
                <w:rFonts w:cstheme="minorHAnsi"/>
                <w:b/>
                <w:bCs/>
                <w:szCs w:val="21"/>
              </w:rPr>
              <w:t>/202</w:t>
            </w:r>
            <w:r w:rsidR="00DC4EF4">
              <w:rPr>
                <w:rFonts w:cstheme="minorHAnsi"/>
                <w:b/>
                <w:bCs/>
                <w:szCs w:val="21"/>
              </w:rPr>
              <w:t>6</w:t>
            </w:r>
            <w:r w:rsidR="00994E96" w:rsidRPr="00994E96">
              <w:rPr>
                <w:rFonts w:cstheme="minorHAnsi"/>
                <w:b/>
                <w:bCs/>
                <w:szCs w:val="21"/>
              </w:rPr>
              <w:t>-</w:t>
            </w:r>
            <w:r w:rsidR="00F0364B">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Default="00271F8B" w:rsidP="008051F6">
            <w:pPr>
              <w:rPr>
                <w:color w:val="000000" w:themeColor="text1"/>
              </w:rPr>
            </w:pPr>
          </w:p>
          <w:p w14:paraId="34C8B269" w14:textId="77777777" w:rsidR="00994E96" w:rsidRDefault="00994E96" w:rsidP="008051F6">
            <w:pPr>
              <w:rPr>
                <w:color w:val="000000" w:themeColor="text1"/>
              </w:rPr>
            </w:pPr>
          </w:p>
          <w:p w14:paraId="1BA82FA1" w14:textId="77777777" w:rsidR="00994E96" w:rsidRDefault="00994E96" w:rsidP="008051F6">
            <w:pPr>
              <w:rPr>
                <w:color w:val="000000" w:themeColor="text1"/>
              </w:rPr>
            </w:pPr>
          </w:p>
          <w:p w14:paraId="641FA6D2" w14:textId="77777777" w:rsidR="00994E96" w:rsidRDefault="00994E96" w:rsidP="008051F6">
            <w:pPr>
              <w:rPr>
                <w:color w:val="000000" w:themeColor="text1"/>
              </w:rPr>
            </w:pPr>
          </w:p>
          <w:p w14:paraId="642BF33C" w14:textId="77777777" w:rsidR="00994E96" w:rsidRDefault="00994E96" w:rsidP="008051F6">
            <w:pPr>
              <w:rPr>
                <w:color w:val="000000" w:themeColor="text1"/>
              </w:rPr>
            </w:pPr>
          </w:p>
          <w:p w14:paraId="17E3EE00" w14:textId="77777777" w:rsidR="00994E96" w:rsidRDefault="00994E96" w:rsidP="008051F6">
            <w:pPr>
              <w:rPr>
                <w:color w:val="000000" w:themeColor="text1"/>
              </w:rPr>
            </w:pPr>
          </w:p>
          <w:p w14:paraId="6BD4A0AC" w14:textId="77777777" w:rsidR="00994E96" w:rsidRDefault="00994E96" w:rsidP="008051F6">
            <w:pPr>
              <w:rPr>
                <w:color w:val="000000" w:themeColor="text1"/>
              </w:rPr>
            </w:pPr>
          </w:p>
          <w:p w14:paraId="3A294859" w14:textId="77777777" w:rsidR="00994E96" w:rsidRDefault="00994E96" w:rsidP="008051F6">
            <w:pPr>
              <w:rPr>
                <w:color w:val="000000" w:themeColor="text1"/>
              </w:rPr>
            </w:pPr>
          </w:p>
          <w:p w14:paraId="32488D2B" w14:textId="77777777" w:rsidR="00994E96" w:rsidRDefault="00994E96" w:rsidP="008051F6">
            <w:pPr>
              <w:rPr>
                <w:color w:val="000000" w:themeColor="text1"/>
              </w:rPr>
            </w:pPr>
          </w:p>
          <w:p w14:paraId="09BA726B" w14:textId="77777777" w:rsidR="00994E96" w:rsidRPr="0069774A" w:rsidRDefault="00994E96" w:rsidP="008051F6">
            <w:pPr>
              <w:rPr>
                <w:color w:val="000000" w:themeColor="text1"/>
              </w:rPr>
            </w:pPr>
          </w:p>
          <w:p w14:paraId="57C1010F" w14:textId="2D8F6761"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F56055">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37B1BFA4" w14:textId="77777777" w:rsidR="005921A7" w:rsidRDefault="006251B8" w:rsidP="00784C56">
      <w:pPr>
        <w:tabs>
          <w:tab w:val="left" w:pos="486"/>
        </w:tabs>
        <w:rPr>
          <w:b/>
          <w:bCs/>
        </w:rPr>
      </w:pPr>
      <w:r>
        <w:rPr>
          <w:b/>
          <w:bCs/>
        </w:rPr>
        <w:br/>
      </w:r>
      <w:bookmarkStart w:id="4" w:name="_Hlk174875487"/>
    </w:p>
    <w:p w14:paraId="446A9DC5" w14:textId="46D01490" w:rsidR="00881A83" w:rsidRDefault="00881A83" w:rsidP="00784C56">
      <w:pPr>
        <w:tabs>
          <w:tab w:val="left" w:pos="486"/>
        </w:tabs>
        <w:rPr>
          <w:b/>
          <w:bCs/>
        </w:rPr>
      </w:pPr>
      <w:r w:rsidRPr="00881A83">
        <w:rPr>
          <w:b/>
          <w:bCs/>
        </w:rPr>
        <w:lastRenderedPageBreak/>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2407865C" w:rsidR="00C81821" w:rsidRPr="00994E96" w:rsidRDefault="00E24089" w:rsidP="00994E96">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0B8B6342"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55C256DF">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3731D4C"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6B308C24" w:rsidR="00CB6FF2" w:rsidRDefault="00CB6FF2" w:rsidP="00892244">
      <w:pPr>
        <w:pStyle w:val="Textpoznpodarou"/>
        <w:rPr>
          <w:rFonts w:cstheme="minorHAnsi"/>
          <w:b/>
          <w:bCs/>
          <w:color w:val="000000" w:themeColor="text1"/>
          <w:sz w:val="21"/>
          <w:szCs w:val="21"/>
        </w:rPr>
      </w:pPr>
    </w:p>
    <w:p w14:paraId="6AC74205" w14:textId="77777777" w:rsidR="005921A7" w:rsidRDefault="005921A7" w:rsidP="00892244">
      <w:pPr>
        <w:pStyle w:val="Textpoznpodarou"/>
        <w:rPr>
          <w:rFonts w:cstheme="minorHAnsi"/>
          <w:b/>
          <w:bCs/>
          <w:color w:val="000000" w:themeColor="text1"/>
          <w:sz w:val="21"/>
          <w:szCs w:val="21"/>
        </w:rPr>
      </w:pPr>
    </w:p>
    <w:p w14:paraId="271881D4" w14:textId="77777777" w:rsidR="005921A7" w:rsidRDefault="005921A7" w:rsidP="00892244">
      <w:pPr>
        <w:pStyle w:val="Textpoznpodarou"/>
        <w:rPr>
          <w:rFonts w:cstheme="minorHAnsi"/>
          <w:b/>
          <w:bCs/>
          <w:color w:val="000000" w:themeColor="text1"/>
          <w:sz w:val="21"/>
          <w:szCs w:val="21"/>
        </w:rPr>
      </w:pPr>
    </w:p>
    <w:p w14:paraId="1E57C004" w14:textId="3ED6D0BE" w:rsidR="005921A7" w:rsidRDefault="005921A7" w:rsidP="00892244">
      <w:pPr>
        <w:pStyle w:val="Textpoznpodarou"/>
        <w:rPr>
          <w:rFonts w:cstheme="minorHAnsi"/>
          <w:b/>
          <w:bCs/>
          <w:color w:val="000000" w:themeColor="text1"/>
          <w:sz w:val="21"/>
          <w:szCs w:val="21"/>
        </w:rPr>
      </w:pPr>
    </w:p>
    <w:p w14:paraId="333EB68F" w14:textId="0E29E86B"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lastRenderedPageBreak/>
        <w:t>Záznam služebního orgánu</w:t>
      </w:r>
    </w:p>
    <w:p w14:paraId="07EE5742" w14:textId="7D6B8D1A" w:rsidR="00892244" w:rsidRDefault="005921A7"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3DABD0B7">
                <wp:simplePos x="0" y="0"/>
                <wp:positionH relativeFrom="column">
                  <wp:posOffset>-1878</wp:posOffset>
                </wp:positionH>
                <wp:positionV relativeFrom="paragraph">
                  <wp:posOffset>107839</wp:posOffset>
                </wp:positionV>
                <wp:extent cx="5780405" cy="996950"/>
                <wp:effectExtent l="0" t="0" r="10795" b="1270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9695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5pt;margin-top:8.5pt;width:455.15pt;height:7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50ED5142" w:rsidR="00892244" w:rsidRDefault="00892244" w:rsidP="00892244">
      <w:pPr>
        <w:pStyle w:val="Textpoznpodarou"/>
        <w:ind w:left="142" w:hanging="142"/>
        <w:rPr>
          <w:rFonts w:cstheme="minorHAnsi"/>
          <w:color w:val="000000" w:themeColor="text1"/>
        </w:rPr>
      </w:pPr>
    </w:p>
    <w:p w14:paraId="69BBE302" w14:textId="77777777" w:rsidR="00B2075B" w:rsidRDefault="00B2075B" w:rsidP="00892244">
      <w:pPr>
        <w:pStyle w:val="Textpoznpodarou"/>
        <w:ind w:left="142" w:hanging="142"/>
        <w:rPr>
          <w:rFonts w:cstheme="minorHAnsi"/>
          <w:color w:val="000000" w:themeColor="text1"/>
        </w:rPr>
      </w:pPr>
    </w:p>
    <w:p w14:paraId="00875ACD" w14:textId="77777777" w:rsidR="00B2075B" w:rsidRDefault="00B2075B"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F0E5F" w14:textId="77777777" w:rsidR="005C760E" w:rsidRDefault="005C760E" w:rsidP="00386203">
      <w:pPr>
        <w:spacing w:after="0" w:line="240" w:lineRule="auto"/>
      </w:pPr>
      <w:r>
        <w:separator/>
      </w:r>
    </w:p>
  </w:endnote>
  <w:endnote w:type="continuationSeparator" w:id="0">
    <w:p w14:paraId="3E14E6D2" w14:textId="77777777" w:rsidR="005C760E" w:rsidRDefault="005C760E"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61DF" w14:textId="77777777" w:rsidR="005C760E" w:rsidRDefault="005C760E" w:rsidP="00386203">
      <w:pPr>
        <w:spacing w:after="0" w:line="240" w:lineRule="auto"/>
      </w:pPr>
      <w:r>
        <w:separator/>
      </w:r>
    </w:p>
  </w:footnote>
  <w:footnote w:type="continuationSeparator" w:id="0">
    <w:p w14:paraId="38D75E02" w14:textId="77777777" w:rsidR="005C760E" w:rsidRDefault="005C760E"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7F4"/>
    <w:rsid w:val="00035C35"/>
    <w:rsid w:val="00040F6D"/>
    <w:rsid w:val="00040FB2"/>
    <w:rsid w:val="00043BB9"/>
    <w:rsid w:val="00046007"/>
    <w:rsid w:val="000462EE"/>
    <w:rsid w:val="0005792C"/>
    <w:rsid w:val="00060DFC"/>
    <w:rsid w:val="00062DFD"/>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3718"/>
    <w:rsid w:val="00165DF0"/>
    <w:rsid w:val="00170326"/>
    <w:rsid w:val="0017311E"/>
    <w:rsid w:val="00174825"/>
    <w:rsid w:val="001770DC"/>
    <w:rsid w:val="00180728"/>
    <w:rsid w:val="001813F0"/>
    <w:rsid w:val="0018158A"/>
    <w:rsid w:val="00181CFF"/>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4315"/>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1A7"/>
    <w:rsid w:val="005923AA"/>
    <w:rsid w:val="00593C3F"/>
    <w:rsid w:val="00595209"/>
    <w:rsid w:val="005B1CE9"/>
    <w:rsid w:val="005B3330"/>
    <w:rsid w:val="005C2D24"/>
    <w:rsid w:val="005C5136"/>
    <w:rsid w:val="005C56F5"/>
    <w:rsid w:val="005C760E"/>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6722C"/>
    <w:rsid w:val="0067349E"/>
    <w:rsid w:val="00674C8D"/>
    <w:rsid w:val="00683ADC"/>
    <w:rsid w:val="006851E4"/>
    <w:rsid w:val="00686987"/>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1DF"/>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9730F"/>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1FAB"/>
    <w:rsid w:val="009823F6"/>
    <w:rsid w:val="00982D36"/>
    <w:rsid w:val="00984536"/>
    <w:rsid w:val="00987946"/>
    <w:rsid w:val="00994E96"/>
    <w:rsid w:val="009A0B33"/>
    <w:rsid w:val="009A1F41"/>
    <w:rsid w:val="009A6B33"/>
    <w:rsid w:val="009A7338"/>
    <w:rsid w:val="009B2863"/>
    <w:rsid w:val="009B305F"/>
    <w:rsid w:val="009B58E2"/>
    <w:rsid w:val="009B6F2C"/>
    <w:rsid w:val="009B7D93"/>
    <w:rsid w:val="009C0609"/>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075B"/>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8B"/>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449"/>
    <w:rsid w:val="00C9289A"/>
    <w:rsid w:val="00C93F0D"/>
    <w:rsid w:val="00C943C9"/>
    <w:rsid w:val="00C97A27"/>
    <w:rsid w:val="00C97E32"/>
    <w:rsid w:val="00CA29E3"/>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4EF4"/>
    <w:rsid w:val="00DC500E"/>
    <w:rsid w:val="00DD3312"/>
    <w:rsid w:val="00DD4567"/>
    <w:rsid w:val="00DD566A"/>
    <w:rsid w:val="00DE0108"/>
    <w:rsid w:val="00DE1E39"/>
    <w:rsid w:val="00DE44C3"/>
    <w:rsid w:val="00DE6A37"/>
    <w:rsid w:val="00DF4972"/>
    <w:rsid w:val="00DF4AEC"/>
    <w:rsid w:val="00E0044D"/>
    <w:rsid w:val="00E00F02"/>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4C39"/>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364B"/>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6055"/>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4322</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Bartoňová Jitka</cp:lastModifiedBy>
  <cp:revision>3</cp:revision>
  <cp:lastPrinted>2024-10-15T07:45:00Z</cp:lastPrinted>
  <dcterms:created xsi:type="dcterms:W3CDTF">2026-05-06T13:11:00Z</dcterms:created>
  <dcterms:modified xsi:type="dcterms:W3CDTF">2026-05-06T13:12:00Z</dcterms:modified>
</cp:coreProperties>
</file>